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1CEFF" w14:textId="77777777" w:rsidR="00BD6967" w:rsidRPr="00BA6E64" w:rsidRDefault="00144E8D" w:rsidP="00E468C3">
      <w:pPr>
        <w:tabs>
          <w:tab w:val="left" w:pos="2880"/>
          <w:tab w:val="left" w:pos="4320"/>
        </w:tabs>
        <w:autoSpaceDE w:val="0"/>
        <w:autoSpaceDN w:val="0"/>
        <w:adjustRightInd w:val="0"/>
        <w:spacing w:line="240" w:lineRule="atLeast"/>
        <w:rPr>
          <w:b/>
          <w:bCs/>
          <w:sz w:val="22"/>
          <w:szCs w:val="22"/>
          <w:lang w:val="en-US"/>
        </w:rPr>
      </w:pPr>
      <w:r w:rsidRPr="00DF5983">
        <w:rPr>
          <w:b/>
          <w:sz w:val="20"/>
          <w:lang w:val="en-US"/>
        </w:rPr>
        <w:object w:dxaOrig="7801" w:dyaOrig="2296" w14:anchorId="079EBF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5.5pt;height:73.5pt" o:ole="" fillcolor="window">
            <v:imagedata r:id="rId5" o:title=""/>
          </v:shape>
          <o:OLEObject Type="Embed" ProgID="Word.Picture.8" ShapeID="_x0000_i1025" DrawAspect="Content" ObjectID="_1831543826" r:id="rId6"/>
        </w:object>
      </w:r>
      <w:r w:rsidR="00D06196" w:rsidRPr="00BA6E64">
        <w:rPr>
          <w:b/>
          <w:bCs/>
          <w:sz w:val="22"/>
          <w:szCs w:val="22"/>
          <w:lang w:val="en-US"/>
        </w:rPr>
        <w:t>G</w:t>
      </w:r>
      <w:r w:rsidR="00BD6967" w:rsidRPr="00BA6E64">
        <w:rPr>
          <w:b/>
          <w:bCs/>
          <w:sz w:val="22"/>
          <w:szCs w:val="22"/>
          <w:lang w:val="en-US"/>
        </w:rPr>
        <w:t>EOTRON SYSTEMS (Pty) Ltd.</w:t>
      </w:r>
    </w:p>
    <w:p w14:paraId="695EDD55" w14:textId="77777777" w:rsidR="00BD6967" w:rsidRPr="00BA6E64" w:rsidRDefault="00BD6967" w:rsidP="00F7002C">
      <w:pPr>
        <w:tabs>
          <w:tab w:val="left" w:pos="3480"/>
          <w:tab w:val="left" w:pos="6360"/>
        </w:tabs>
        <w:autoSpaceDE w:val="0"/>
        <w:autoSpaceDN w:val="0"/>
        <w:adjustRightInd w:val="0"/>
        <w:spacing w:line="240" w:lineRule="atLeast"/>
        <w:ind w:left="-285" w:right="-264"/>
        <w:rPr>
          <w:sz w:val="22"/>
          <w:szCs w:val="22"/>
          <w:lang w:val="en-US"/>
        </w:rPr>
      </w:pPr>
      <w:r w:rsidRPr="00BA6E64">
        <w:rPr>
          <w:sz w:val="22"/>
          <w:szCs w:val="22"/>
          <w:lang w:val="en-US"/>
        </w:rPr>
        <w:t xml:space="preserve">Tel. (+27) </w:t>
      </w:r>
      <w:smartTag w:uri="urn:schemas-microsoft-com:office:smarttags" w:element="Street">
        <w:smartTag w:uri="urn:schemas-microsoft-com:office:smarttags" w:element="address">
          <w:r w:rsidRPr="00BA6E64">
            <w:rPr>
              <w:sz w:val="22"/>
              <w:szCs w:val="22"/>
              <w:lang w:val="en-US"/>
            </w:rPr>
            <w:t>018 294 4004</w:t>
          </w:r>
          <w:r w:rsidR="00D06196" w:rsidRPr="00BA6E64">
            <w:rPr>
              <w:sz w:val="22"/>
              <w:szCs w:val="22"/>
              <w:lang w:val="en-US"/>
            </w:rPr>
            <w:t xml:space="preserve">  </w:t>
          </w:r>
          <w:r w:rsidR="00A80981" w:rsidRPr="00BA6E64">
            <w:rPr>
              <w:sz w:val="22"/>
              <w:szCs w:val="22"/>
              <w:lang w:val="en-US"/>
            </w:rPr>
            <w:t xml:space="preserve">    </w:t>
          </w:r>
          <w:r w:rsidRPr="00BA6E64">
            <w:rPr>
              <w:sz w:val="22"/>
              <w:szCs w:val="22"/>
              <w:lang w:val="en-US"/>
            </w:rPr>
            <w:t>10 Jeppe Street</w:t>
          </w:r>
        </w:smartTag>
      </w:smartTag>
    </w:p>
    <w:p w14:paraId="775DF7C4" w14:textId="14F5369E" w:rsidR="00BD6967" w:rsidRPr="00BA6E64" w:rsidRDefault="00BD6967" w:rsidP="00F7002C">
      <w:pPr>
        <w:tabs>
          <w:tab w:val="left" w:pos="3480"/>
          <w:tab w:val="left" w:pos="6360"/>
        </w:tabs>
        <w:autoSpaceDE w:val="0"/>
        <w:autoSpaceDN w:val="0"/>
        <w:adjustRightInd w:val="0"/>
        <w:spacing w:line="240" w:lineRule="atLeast"/>
        <w:ind w:left="-285"/>
        <w:rPr>
          <w:sz w:val="22"/>
          <w:szCs w:val="22"/>
          <w:lang w:val="en-US"/>
        </w:rPr>
      </w:pPr>
      <w:r w:rsidRPr="00BA6E64">
        <w:rPr>
          <w:sz w:val="22"/>
          <w:szCs w:val="22"/>
          <w:lang w:val="en-US"/>
        </w:rPr>
        <w:t>Fax. (+27) 018 294 6116</w:t>
      </w:r>
      <w:r w:rsidR="00D06196" w:rsidRPr="00BA6E64">
        <w:rPr>
          <w:sz w:val="22"/>
          <w:szCs w:val="22"/>
          <w:lang w:val="en-US"/>
        </w:rPr>
        <w:t xml:space="preserve">   </w:t>
      </w:r>
      <w:r w:rsidR="00A80981" w:rsidRPr="00BA6E64">
        <w:rPr>
          <w:sz w:val="22"/>
          <w:szCs w:val="22"/>
          <w:lang w:val="en-US"/>
        </w:rPr>
        <w:t xml:space="preserve">    </w:t>
      </w:r>
      <w:r w:rsidR="00D06196" w:rsidRPr="00BA6E64">
        <w:rPr>
          <w:sz w:val="22"/>
          <w:szCs w:val="22"/>
          <w:lang w:val="en-US"/>
        </w:rPr>
        <w:t xml:space="preserve"> </w:t>
      </w:r>
      <w:r w:rsidRPr="00BA6E64">
        <w:rPr>
          <w:sz w:val="22"/>
          <w:szCs w:val="22"/>
          <w:lang w:val="en-US"/>
        </w:rPr>
        <w:t>P.O.</w:t>
      </w:r>
      <w:r w:rsidR="00FD55B2">
        <w:rPr>
          <w:sz w:val="22"/>
          <w:szCs w:val="22"/>
          <w:lang w:val="en-US"/>
        </w:rPr>
        <w:t xml:space="preserve"> </w:t>
      </w:r>
      <w:r w:rsidRPr="00BA6E64">
        <w:rPr>
          <w:sz w:val="22"/>
          <w:szCs w:val="22"/>
          <w:lang w:val="en-US"/>
        </w:rPr>
        <w:t>Box 2656</w:t>
      </w:r>
    </w:p>
    <w:p w14:paraId="6AF71E00" w14:textId="77777777" w:rsidR="00BD6967" w:rsidRPr="00BA6E64" w:rsidRDefault="00BD6967" w:rsidP="00F7002C">
      <w:pPr>
        <w:tabs>
          <w:tab w:val="left" w:pos="3480"/>
          <w:tab w:val="left" w:pos="6360"/>
        </w:tabs>
        <w:autoSpaceDE w:val="0"/>
        <w:autoSpaceDN w:val="0"/>
        <w:adjustRightInd w:val="0"/>
        <w:spacing w:line="240" w:lineRule="atLeast"/>
        <w:ind w:left="-285"/>
        <w:rPr>
          <w:sz w:val="22"/>
          <w:szCs w:val="22"/>
          <w:lang w:val="en-US"/>
        </w:rPr>
      </w:pPr>
      <w:hyperlink r:id="rId7" w:history="1">
        <w:r w:rsidRPr="00BA6E64">
          <w:rPr>
            <w:rStyle w:val="Hyperlink"/>
            <w:sz w:val="22"/>
            <w:szCs w:val="22"/>
            <w:lang w:val="en-US"/>
          </w:rPr>
          <w:t>sales@geotron.co.za</w:t>
        </w:r>
      </w:hyperlink>
      <w:r w:rsidR="002D0EE1" w:rsidRPr="00BA6E64">
        <w:rPr>
          <w:sz w:val="22"/>
          <w:szCs w:val="22"/>
          <w:lang w:val="en-US"/>
        </w:rPr>
        <w:t xml:space="preserve">            </w:t>
      </w:r>
      <w:r w:rsidRPr="00BA6E64">
        <w:rPr>
          <w:sz w:val="22"/>
          <w:szCs w:val="22"/>
          <w:lang w:val="en-US"/>
        </w:rPr>
        <w:t>Potchefstroom</w:t>
      </w:r>
    </w:p>
    <w:p w14:paraId="2546D353" w14:textId="77777777" w:rsidR="00131AFE" w:rsidRPr="00BA6E64" w:rsidRDefault="00BD6967" w:rsidP="00DE2838">
      <w:pPr>
        <w:tabs>
          <w:tab w:val="left" w:pos="3480"/>
          <w:tab w:val="left" w:pos="6360"/>
        </w:tabs>
        <w:autoSpaceDE w:val="0"/>
        <w:autoSpaceDN w:val="0"/>
        <w:adjustRightInd w:val="0"/>
        <w:spacing w:line="240" w:lineRule="atLeast"/>
        <w:ind w:left="-285"/>
        <w:rPr>
          <w:sz w:val="22"/>
          <w:szCs w:val="22"/>
          <w:lang w:val="en-US"/>
        </w:rPr>
        <w:sectPr w:rsidR="00131AFE" w:rsidRPr="00BA6E64" w:rsidSect="008A77E2">
          <w:pgSz w:w="11907" w:h="16840" w:code="9"/>
          <w:pgMar w:top="1134" w:right="1531" w:bottom="1134" w:left="1531" w:header="720" w:footer="720" w:gutter="0"/>
          <w:pgBorders w:offsetFrom="page">
            <w:top w:val="single" w:sz="36" w:space="24" w:color="0000FF"/>
            <w:left w:val="single" w:sz="36" w:space="24" w:color="0000FF"/>
            <w:bottom w:val="single" w:sz="36" w:space="24" w:color="0000FF"/>
            <w:right w:val="single" w:sz="36" w:space="24" w:color="0000FF"/>
          </w:pgBorders>
          <w:cols w:num="2" w:space="709"/>
          <w:noEndnote/>
          <w:docGrid w:linePitch="326"/>
        </w:sectPr>
      </w:pPr>
      <w:hyperlink r:id="rId8" w:history="1">
        <w:r w:rsidRPr="00BA6E64">
          <w:rPr>
            <w:rStyle w:val="Hyperlink"/>
            <w:sz w:val="22"/>
            <w:szCs w:val="22"/>
            <w:lang w:val="en-US"/>
          </w:rPr>
          <w:t>www.geotron.co.za</w:t>
        </w:r>
      </w:hyperlink>
      <w:r w:rsidRPr="00BA6E64">
        <w:rPr>
          <w:sz w:val="22"/>
          <w:szCs w:val="22"/>
          <w:lang w:val="en-US"/>
        </w:rPr>
        <w:t xml:space="preserve"> </w:t>
      </w:r>
      <w:r w:rsidR="002D0EE1" w:rsidRPr="00BA6E64">
        <w:rPr>
          <w:sz w:val="22"/>
          <w:szCs w:val="22"/>
          <w:lang w:val="en-US"/>
        </w:rPr>
        <w:t xml:space="preserve">       2520    </w:t>
      </w:r>
      <w:smartTag w:uri="urn:schemas-microsoft-com:office:smarttags" w:element="country-region">
        <w:smartTag w:uri="urn:schemas-microsoft-com:office:smarttags" w:element="place">
          <w:r w:rsidRPr="00BA6E64">
            <w:rPr>
              <w:sz w:val="22"/>
              <w:szCs w:val="22"/>
              <w:lang w:val="en-US"/>
            </w:rPr>
            <w:t>South Africa</w:t>
          </w:r>
        </w:smartTag>
      </w:smartTag>
    </w:p>
    <w:p w14:paraId="2925CB3B" w14:textId="072DBCA6" w:rsidR="00F1531D" w:rsidRDefault="00841E87" w:rsidP="00BA6E64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D97983">
        <w:rPr>
          <w:sz w:val="22"/>
          <w:szCs w:val="22"/>
        </w:rPr>
        <w:t xml:space="preserve">2 </w:t>
      </w:r>
      <w:r w:rsidR="009304C9">
        <w:rPr>
          <w:sz w:val="22"/>
          <w:szCs w:val="22"/>
        </w:rPr>
        <w:t>February</w:t>
      </w:r>
      <w:r w:rsidR="00D97983">
        <w:rPr>
          <w:sz w:val="22"/>
          <w:szCs w:val="22"/>
        </w:rPr>
        <w:t xml:space="preserve"> 2026</w:t>
      </w:r>
      <w:r w:rsidR="00065A97">
        <w:rPr>
          <w:sz w:val="22"/>
          <w:szCs w:val="22"/>
          <w:lang w:val="en-US"/>
        </w:rPr>
        <w:tab/>
      </w:r>
      <w:r w:rsidR="00065A97">
        <w:rPr>
          <w:sz w:val="22"/>
          <w:szCs w:val="22"/>
          <w:lang w:val="en-US"/>
        </w:rPr>
        <w:tab/>
      </w:r>
      <w:r w:rsidR="00065A97">
        <w:rPr>
          <w:sz w:val="22"/>
          <w:szCs w:val="22"/>
          <w:lang w:val="en-US"/>
        </w:rPr>
        <w:tab/>
      </w:r>
      <w:r w:rsidR="00065A97">
        <w:rPr>
          <w:sz w:val="22"/>
          <w:szCs w:val="22"/>
          <w:lang w:val="en-US"/>
        </w:rPr>
        <w:tab/>
      </w:r>
      <w:r w:rsidR="00065A97">
        <w:rPr>
          <w:sz w:val="22"/>
          <w:szCs w:val="22"/>
          <w:lang w:val="en-US"/>
        </w:rPr>
        <w:tab/>
      </w:r>
      <w:r w:rsidR="00065A97" w:rsidRPr="00BA6E64">
        <w:rPr>
          <w:sz w:val="22"/>
          <w:szCs w:val="22"/>
          <w:lang w:val="en-US"/>
        </w:rPr>
        <w:t>Ref.:</w:t>
      </w:r>
      <w:r w:rsidR="0016797E">
        <w:rPr>
          <w:sz w:val="22"/>
          <w:szCs w:val="22"/>
          <w:lang w:val="en-US"/>
        </w:rPr>
        <w:t xml:space="preserve"> </w:t>
      </w:r>
      <w:r w:rsidR="00BE7389">
        <w:rPr>
          <w:sz w:val="22"/>
          <w:szCs w:val="22"/>
          <w:lang w:val="en-US"/>
        </w:rPr>
        <w:t>1</w:t>
      </w:r>
      <w:r w:rsidR="0016797E">
        <w:rPr>
          <w:sz w:val="22"/>
          <w:szCs w:val="22"/>
          <w:lang w:val="en-US"/>
        </w:rPr>
        <w:t xml:space="preserve"> AT</w:t>
      </w:r>
      <w:r w:rsidR="002A07EB">
        <w:rPr>
          <w:sz w:val="22"/>
          <w:szCs w:val="22"/>
          <w:lang w:val="en-US"/>
        </w:rPr>
        <w:t xml:space="preserve"> </w:t>
      </w:r>
      <w:r w:rsidR="0016797E">
        <w:rPr>
          <w:sz w:val="22"/>
          <w:szCs w:val="22"/>
          <w:lang w:val="en-US"/>
        </w:rPr>
        <w:t>Quote</w:t>
      </w:r>
      <w:r w:rsidR="00BE7389">
        <w:rPr>
          <w:sz w:val="22"/>
          <w:szCs w:val="22"/>
          <w:lang w:val="en-US"/>
        </w:rPr>
        <w:t xml:space="preserve"> </w:t>
      </w:r>
      <w:r w:rsidR="00D97983">
        <w:rPr>
          <w:sz w:val="22"/>
          <w:szCs w:val="22"/>
          <w:lang w:val="en-US"/>
        </w:rPr>
        <w:t>260202</w:t>
      </w:r>
    </w:p>
    <w:p w14:paraId="0A0D0DC1" w14:textId="77777777" w:rsidR="009704F7" w:rsidRDefault="009704F7" w:rsidP="00CB0991">
      <w:pPr>
        <w:jc w:val="center"/>
        <w:rPr>
          <w:b/>
          <w:sz w:val="28"/>
          <w:szCs w:val="28"/>
          <w:lang w:val="en-US"/>
        </w:rPr>
      </w:pPr>
    </w:p>
    <w:p w14:paraId="506BD169" w14:textId="57B32CBC" w:rsidR="00CB0991" w:rsidRPr="00CB0991" w:rsidRDefault="00CB0991" w:rsidP="00CB0991">
      <w:pPr>
        <w:jc w:val="center"/>
        <w:rPr>
          <w:b/>
          <w:sz w:val="28"/>
          <w:szCs w:val="28"/>
          <w:lang w:val="en-US"/>
        </w:rPr>
      </w:pPr>
      <w:r w:rsidRPr="00CB0991">
        <w:rPr>
          <w:b/>
          <w:sz w:val="28"/>
          <w:szCs w:val="28"/>
          <w:lang w:val="en-US"/>
        </w:rPr>
        <w:t xml:space="preserve">QUOTATION FOR </w:t>
      </w:r>
      <w:r w:rsidR="002B2638" w:rsidRPr="00CB0991">
        <w:rPr>
          <w:b/>
          <w:sz w:val="28"/>
          <w:szCs w:val="28"/>
          <w:lang w:val="en-US"/>
        </w:rPr>
        <w:t>PQWT RANGE OF T</w:t>
      </w:r>
      <w:r w:rsidR="0004134D">
        <w:rPr>
          <w:b/>
          <w:sz w:val="28"/>
          <w:szCs w:val="28"/>
          <w:lang w:val="en-US"/>
        </w:rPr>
        <w:t>ELLURIC</w:t>
      </w:r>
      <w:r w:rsidR="002B2638" w:rsidRPr="00CB0991">
        <w:rPr>
          <w:b/>
          <w:sz w:val="28"/>
          <w:szCs w:val="28"/>
          <w:lang w:val="en-US"/>
        </w:rPr>
        <w:t xml:space="preserve"> RECEIVERS</w:t>
      </w:r>
    </w:p>
    <w:p w14:paraId="534D7A5E" w14:textId="77777777" w:rsidR="00CB0991" w:rsidRPr="004F0B2F" w:rsidRDefault="00CB0991" w:rsidP="00CB0991">
      <w:pPr>
        <w:jc w:val="center"/>
        <w:rPr>
          <w:b/>
          <w:sz w:val="22"/>
          <w:szCs w:val="22"/>
          <w:lang w:val="en-US"/>
        </w:rPr>
      </w:pPr>
    </w:p>
    <w:p w14:paraId="13C6DF4F" w14:textId="2630EEE4" w:rsidR="006C79EE" w:rsidRDefault="002B2638" w:rsidP="00CB0991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Geotron is pleased to </w:t>
      </w:r>
      <w:r w:rsidR="009F1727">
        <w:rPr>
          <w:sz w:val="22"/>
          <w:szCs w:val="22"/>
          <w:lang w:val="en-US"/>
        </w:rPr>
        <w:t>be the exclusive agent</w:t>
      </w:r>
      <w:r>
        <w:rPr>
          <w:sz w:val="22"/>
          <w:szCs w:val="22"/>
          <w:lang w:val="en-US"/>
        </w:rPr>
        <w:t xml:space="preserve"> of a </w:t>
      </w:r>
      <w:r w:rsidR="0004134D">
        <w:rPr>
          <w:sz w:val="22"/>
          <w:szCs w:val="22"/>
          <w:lang w:val="en-US"/>
        </w:rPr>
        <w:t>T</w:t>
      </w:r>
      <w:r>
        <w:rPr>
          <w:sz w:val="22"/>
          <w:szCs w:val="22"/>
          <w:lang w:val="en-US"/>
        </w:rPr>
        <w:t xml:space="preserve">elluric Receiver from PQWT in Hunan, China. These receivers create 2D </w:t>
      </w:r>
      <w:r w:rsidR="00042989">
        <w:rPr>
          <w:sz w:val="22"/>
          <w:szCs w:val="22"/>
          <w:lang w:val="en-US"/>
        </w:rPr>
        <w:t xml:space="preserve">and 3D </w:t>
      </w:r>
      <w:r w:rsidR="009F1727">
        <w:rPr>
          <w:sz w:val="22"/>
          <w:szCs w:val="22"/>
          <w:lang w:val="en-US"/>
        </w:rPr>
        <w:t xml:space="preserve">pseudo </w:t>
      </w:r>
      <w:r>
        <w:rPr>
          <w:sz w:val="22"/>
          <w:szCs w:val="22"/>
          <w:lang w:val="en-US"/>
        </w:rPr>
        <w:t xml:space="preserve">sections of the earth’s apparent </w:t>
      </w:r>
      <w:r w:rsidR="006D3F8B">
        <w:rPr>
          <w:sz w:val="22"/>
          <w:szCs w:val="22"/>
          <w:lang w:val="en-US"/>
        </w:rPr>
        <w:t>potential</w:t>
      </w:r>
      <w:r>
        <w:rPr>
          <w:sz w:val="22"/>
          <w:szCs w:val="22"/>
          <w:lang w:val="en-US"/>
        </w:rPr>
        <w:t xml:space="preserve"> down to 150/300/500</w:t>
      </w:r>
      <w:r w:rsidR="00C34BE1">
        <w:rPr>
          <w:sz w:val="22"/>
          <w:szCs w:val="22"/>
          <w:lang w:val="en-US"/>
        </w:rPr>
        <w:t>/1200</w:t>
      </w:r>
      <w:r>
        <w:rPr>
          <w:sz w:val="22"/>
          <w:szCs w:val="22"/>
          <w:lang w:val="en-US"/>
        </w:rPr>
        <w:t xml:space="preserve"> meters. In a hard rock environment, dykes, fractures &amp; faults can be located and in paleochannels</w:t>
      </w:r>
      <w:r w:rsidR="004F0B2F">
        <w:rPr>
          <w:sz w:val="22"/>
          <w:szCs w:val="22"/>
          <w:lang w:val="en-US"/>
        </w:rPr>
        <w:t>,</w:t>
      </w:r>
      <w:r>
        <w:rPr>
          <w:sz w:val="22"/>
          <w:szCs w:val="22"/>
          <w:lang w:val="en-US"/>
        </w:rPr>
        <w:t xml:space="preserve"> their extent can be determined. As a groundwater exploration aid, this meter is excellent due to the fact that the inversion of the data is done automatically in the field</w:t>
      </w:r>
      <w:r w:rsidR="00E7712C">
        <w:rPr>
          <w:sz w:val="22"/>
          <w:szCs w:val="22"/>
          <w:lang w:val="en-US"/>
        </w:rPr>
        <w:t xml:space="preserve">. </w:t>
      </w:r>
    </w:p>
    <w:p w14:paraId="017CA113" w14:textId="77777777" w:rsidR="009704F7" w:rsidRDefault="009704F7" w:rsidP="00CB0991">
      <w:pPr>
        <w:jc w:val="both"/>
        <w:rPr>
          <w:sz w:val="22"/>
          <w:szCs w:val="22"/>
          <w:lang w:val="en-US"/>
        </w:rPr>
      </w:pPr>
    </w:p>
    <w:tbl>
      <w:tblPr>
        <w:tblW w:w="8660" w:type="dxa"/>
        <w:jc w:val="center"/>
        <w:tblLook w:val="04A0" w:firstRow="1" w:lastRow="0" w:firstColumn="1" w:lastColumn="0" w:noHBand="0" w:noVBand="1"/>
      </w:tblPr>
      <w:tblGrid>
        <w:gridCol w:w="2240"/>
        <w:gridCol w:w="1400"/>
        <w:gridCol w:w="1809"/>
        <w:gridCol w:w="1500"/>
        <w:gridCol w:w="1760"/>
      </w:tblGrid>
      <w:tr w:rsidR="006C79EE" w:rsidRPr="006C79EE" w14:paraId="542F8A28" w14:textId="77777777" w:rsidTr="00805066">
        <w:trPr>
          <w:trHeight w:val="300"/>
          <w:jc w:val="center"/>
        </w:trPr>
        <w:tc>
          <w:tcPr>
            <w:tcW w:w="2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F71A334" w14:textId="77777777" w:rsidR="006C79EE" w:rsidRPr="00E907D0" w:rsidRDefault="006C79EE" w:rsidP="006C79EE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E907D0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en-ZA" w:eastAsia="en-ZA"/>
              </w:rPr>
              <w:t>PRODUCT NAME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58EE2FF" w14:textId="77777777" w:rsidR="006C79EE" w:rsidRPr="00E907D0" w:rsidRDefault="006C79EE" w:rsidP="006C79EE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E907D0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en-ZA" w:eastAsia="en-ZA"/>
              </w:rPr>
              <w:t>MODEL No</w:t>
            </w:r>
          </w:p>
        </w:tc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A73A0F" w14:textId="77777777" w:rsidR="006C79EE" w:rsidRPr="00E907D0" w:rsidRDefault="006C79EE" w:rsidP="006C79EE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E907D0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en-ZA" w:eastAsia="en-ZA"/>
              </w:rPr>
              <w:t>DEPTH IN METERS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6B4117" w14:textId="77777777" w:rsidR="006C79EE" w:rsidRPr="00E907D0" w:rsidRDefault="006C79EE" w:rsidP="006C79EE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E907D0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en-ZA" w:eastAsia="en-ZA"/>
              </w:rPr>
              <w:t>CHANNELS + FREQUENCY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AD01EC" w14:textId="0CEABF25" w:rsidR="006C79EE" w:rsidRPr="00E907D0" w:rsidRDefault="006C79EE" w:rsidP="006C79EE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E907D0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en-ZA" w:eastAsia="en-ZA"/>
              </w:rPr>
              <w:t xml:space="preserve">SELLING PRICE </w:t>
            </w:r>
          </w:p>
        </w:tc>
      </w:tr>
      <w:tr w:rsidR="006C79EE" w:rsidRPr="006C79EE" w14:paraId="0D4AA523" w14:textId="77777777" w:rsidTr="00805066">
        <w:trPr>
          <w:trHeight w:val="315"/>
          <w:jc w:val="center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D40F0D" w14:textId="77777777" w:rsidR="006C79EE" w:rsidRPr="00E907D0" w:rsidRDefault="006C79EE" w:rsidP="006C79EE">
            <w:pP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523C7D" w14:textId="77777777" w:rsidR="006C79EE" w:rsidRPr="00E907D0" w:rsidRDefault="006C79EE" w:rsidP="006C79EE">
            <w:pP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E76E4A" w14:textId="77777777" w:rsidR="006C79EE" w:rsidRPr="00E907D0" w:rsidRDefault="006C79EE" w:rsidP="006C79EE">
            <w:pP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7ECF6C" w14:textId="77777777" w:rsidR="006C79EE" w:rsidRPr="00E907D0" w:rsidRDefault="006C79EE" w:rsidP="006C79EE">
            <w:pP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E8211A" w14:textId="77777777" w:rsidR="006C79EE" w:rsidRPr="00E907D0" w:rsidRDefault="006C79EE" w:rsidP="006C79EE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E907D0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en-ZA" w:eastAsia="en-ZA"/>
              </w:rPr>
              <w:t>EXC VAT</w:t>
            </w:r>
          </w:p>
        </w:tc>
      </w:tr>
      <w:tr w:rsidR="006C79EE" w:rsidRPr="006C79EE" w14:paraId="1EFBCBA6" w14:textId="77777777" w:rsidTr="00805066">
        <w:trPr>
          <w:trHeight w:val="315"/>
          <w:jc w:val="center"/>
        </w:trPr>
        <w:tc>
          <w:tcPr>
            <w:tcW w:w="22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D4FEC5" w14:textId="77777777" w:rsidR="006C79EE" w:rsidRDefault="006C79EE" w:rsidP="006C79EE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 w:rsidRPr="006C79EE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WATER DETECTION</w:t>
            </w:r>
          </w:p>
          <w:p w14:paraId="07E3E3D3" w14:textId="77777777" w:rsidR="00042989" w:rsidRDefault="00042989" w:rsidP="006C79EE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MINING LOCATOR</w:t>
            </w:r>
          </w:p>
          <w:p w14:paraId="03ADD628" w14:textId="5CF29C1D" w:rsidR="00042989" w:rsidRPr="006C79EE" w:rsidRDefault="00042989" w:rsidP="006C79EE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2D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FD76FA" w14:textId="77777777" w:rsidR="006C79EE" w:rsidRPr="006C79EE" w:rsidRDefault="006C79EE" w:rsidP="006C79EE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 w:rsidRPr="006C79EE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TC150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A2260" w14:textId="77777777" w:rsidR="006C79EE" w:rsidRPr="006C79EE" w:rsidRDefault="006C79EE" w:rsidP="006C79EE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 w:rsidRPr="006C79EE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150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1957047" w14:textId="77777777" w:rsidR="006C79EE" w:rsidRPr="006C79EE" w:rsidRDefault="006C79EE" w:rsidP="006C79EE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 w:rsidRPr="006C79EE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4 - 33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011E7F" w14:textId="7684322C" w:rsidR="006C79EE" w:rsidRPr="006C79EE" w:rsidRDefault="006C79EE" w:rsidP="006C79EE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 w:rsidRPr="006C79EE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R 3</w:t>
            </w:r>
            <w:r w:rsidR="00D97983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3</w:t>
            </w:r>
            <w:r w:rsidRPr="006C79EE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 xml:space="preserve"> 000</w:t>
            </w:r>
          </w:p>
        </w:tc>
      </w:tr>
      <w:tr w:rsidR="006C79EE" w:rsidRPr="006C79EE" w14:paraId="70BF773A" w14:textId="77777777" w:rsidTr="00805066">
        <w:trPr>
          <w:trHeight w:val="315"/>
          <w:jc w:val="center"/>
        </w:trPr>
        <w:tc>
          <w:tcPr>
            <w:tcW w:w="2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C06D28" w14:textId="77777777" w:rsidR="006C79EE" w:rsidRPr="006C79EE" w:rsidRDefault="006C79EE" w:rsidP="006C79EE">
            <w:pP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2866CE" w14:textId="77777777" w:rsidR="006C79EE" w:rsidRPr="006C79EE" w:rsidRDefault="006C79EE" w:rsidP="006C79EE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 w:rsidRPr="006C79EE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TC300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CCD6B" w14:textId="77777777" w:rsidR="006C79EE" w:rsidRPr="006C79EE" w:rsidRDefault="006C79EE" w:rsidP="006C79EE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 w:rsidRPr="006C79EE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300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A6160E1" w14:textId="77777777" w:rsidR="006C79EE" w:rsidRPr="006C79EE" w:rsidRDefault="006C79EE" w:rsidP="006C79EE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 w:rsidRPr="006C79EE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6 - 40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CE7DDE" w14:textId="4DC82526" w:rsidR="006C79EE" w:rsidRPr="006C79EE" w:rsidRDefault="006C79EE" w:rsidP="006C79EE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 w:rsidRPr="006C79EE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R 3</w:t>
            </w:r>
            <w:r w:rsidR="00D97983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6</w:t>
            </w:r>
            <w:r w:rsidRPr="006C79EE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 xml:space="preserve"> </w:t>
            </w:r>
            <w:r w:rsidR="00685837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0</w:t>
            </w:r>
            <w:r w:rsidRPr="006C79EE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00</w:t>
            </w:r>
          </w:p>
        </w:tc>
      </w:tr>
      <w:tr w:rsidR="006C79EE" w:rsidRPr="006C79EE" w14:paraId="01E41996" w14:textId="77777777" w:rsidTr="00805066">
        <w:trPr>
          <w:trHeight w:val="315"/>
          <w:jc w:val="center"/>
        </w:trPr>
        <w:tc>
          <w:tcPr>
            <w:tcW w:w="2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4DD424" w14:textId="77777777" w:rsidR="006C79EE" w:rsidRPr="006C79EE" w:rsidRDefault="006C79EE" w:rsidP="006C79EE">
            <w:pP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D074D2" w14:textId="77777777" w:rsidR="006C79EE" w:rsidRPr="006C79EE" w:rsidRDefault="006C79EE" w:rsidP="006C79EE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 w:rsidRPr="006C79EE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S300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E6CFC" w14:textId="4DDEFFF0" w:rsidR="006C79EE" w:rsidRPr="006C79EE" w:rsidRDefault="009D72E1" w:rsidP="006C79EE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100/</w:t>
            </w:r>
            <w:r w:rsidR="006C79EE" w:rsidRPr="006C79EE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150/300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247F16F" w14:textId="77777777" w:rsidR="006C79EE" w:rsidRPr="006C79EE" w:rsidRDefault="006C79EE" w:rsidP="006C79EE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 w:rsidRPr="006C79EE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8 - 36/40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06331F" w14:textId="354FB8E3" w:rsidR="006C79EE" w:rsidRPr="006C79EE" w:rsidRDefault="006C79EE" w:rsidP="006C79EE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 w:rsidRPr="006C79EE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 xml:space="preserve">R </w:t>
            </w:r>
            <w:r w:rsidR="00D97983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40</w:t>
            </w:r>
            <w:r w:rsidRPr="006C79EE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 xml:space="preserve"> </w:t>
            </w:r>
            <w:r w:rsidR="00685837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0</w:t>
            </w:r>
            <w:r w:rsidRPr="006C79EE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00</w:t>
            </w:r>
          </w:p>
        </w:tc>
      </w:tr>
      <w:tr w:rsidR="006C79EE" w:rsidRPr="006C79EE" w14:paraId="79261731" w14:textId="77777777" w:rsidTr="00805066">
        <w:trPr>
          <w:trHeight w:val="315"/>
          <w:jc w:val="center"/>
        </w:trPr>
        <w:tc>
          <w:tcPr>
            <w:tcW w:w="2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B6437F" w14:textId="77777777" w:rsidR="006C79EE" w:rsidRPr="006C79EE" w:rsidRDefault="006C79EE" w:rsidP="006C79EE">
            <w:pP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4814DD" w14:textId="3754FC28" w:rsidR="006C79EE" w:rsidRPr="006C79EE" w:rsidRDefault="009D72E1" w:rsidP="006C79EE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S500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535D5" w14:textId="17E3CCF7" w:rsidR="006C79EE" w:rsidRPr="006C79EE" w:rsidRDefault="009D72E1" w:rsidP="006C79EE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100/</w:t>
            </w:r>
            <w:r w:rsidR="006C79EE" w:rsidRPr="006C79EE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150/300/500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8FEF428" w14:textId="77777777" w:rsidR="006C79EE" w:rsidRPr="006C79EE" w:rsidRDefault="006C79EE" w:rsidP="006C79EE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 w:rsidRPr="006C79EE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 xml:space="preserve"> 8 - 68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E9A330" w14:textId="6F461736" w:rsidR="006C79EE" w:rsidRPr="006C79EE" w:rsidRDefault="006C79EE" w:rsidP="006C79EE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 w:rsidRPr="006C79EE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 xml:space="preserve">R </w:t>
            </w:r>
            <w:r w:rsidR="007E4C02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5</w:t>
            </w:r>
            <w:r w:rsidR="00D97983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2</w:t>
            </w:r>
            <w:r w:rsidRPr="006C79EE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 xml:space="preserve"> </w:t>
            </w:r>
            <w:r w:rsidR="00685837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0</w:t>
            </w:r>
            <w:r w:rsidRPr="006C79EE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00</w:t>
            </w:r>
          </w:p>
        </w:tc>
      </w:tr>
      <w:tr w:rsidR="006C79EE" w:rsidRPr="006C79EE" w14:paraId="2C516FBD" w14:textId="77777777" w:rsidTr="00805066">
        <w:trPr>
          <w:trHeight w:val="315"/>
          <w:jc w:val="center"/>
        </w:trPr>
        <w:tc>
          <w:tcPr>
            <w:tcW w:w="2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B94DE76" w14:textId="77777777" w:rsidR="006C79EE" w:rsidRDefault="006C79EE" w:rsidP="006C79EE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 w:rsidRPr="006C79EE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MINING LOCATOR</w:t>
            </w:r>
          </w:p>
          <w:p w14:paraId="7CB354E9" w14:textId="77777777" w:rsidR="00042989" w:rsidRDefault="00042989" w:rsidP="006C79EE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CAVITY DETECTOR</w:t>
            </w:r>
          </w:p>
          <w:p w14:paraId="455499D4" w14:textId="1092BE7C" w:rsidR="00042989" w:rsidRPr="006C79EE" w:rsidRDefault="00042989" w:rsidP="006C79EE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2D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9E2A90" w14:textId="77777777" w:rsidR="006C79EE" w:rsidRPr="006C79EE" w:rsidRDefault="006C79EE" w:rsidP="006C79EE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 w:rsidRPr="006C79EE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WT700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3BA45" w14:textId="77777777" w:rsidR="006C79EE" w:rsidRPr="006C79EE" w:rsidRDefault="006C79EE" w:rsidP="006C79EE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 w:rsidRPr="006C79EE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600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C9DA862" w14:textId="77777777" w:rsidR="006C79EE" w:rsidRPr="006C79EE" w:rsidRDefault="006C79EE" w:rsidP="006C79EE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 w:rsidRPr="006C79EE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8 - 68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517DBD" w14:textId="577108FC" w:rsidR="006C79EE" w:rsidRPr="006C79EE" w:rsidRDefault="006C79EE" w:rsidP="006C79EE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 w:rsidRPr="006C79EE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 xml:space="preserve">R </w:t>
            </w:r>
            <w:r w:rsidR="00905594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5</w:t>
            </w:r>
            <w:r w:rsidR="00D97983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5</w:t>
            </w:r>
            <w:r w:rsidRPr="006C79EE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 xml:space="preserve"> </w:t>
            </w:r>
            <w:r w:rsidR="00D93041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0</w:t>
            </w:r>
            <w:r w:rsidRPr="006C79EE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00</w:t>
            </w:r>
          </w:p>
        </w:tc>
      </w:tr>
      <w:tr w:rsidR="006C79EE" w:rsidRPr="006C79EE" w14:paraId="23E853E7" w14:textId="77777777" w:rsidTr="00805066">
        <w:trPr>
          <w:trHeight w:val="315"/>
          <w:jc w:val="center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38625A" w14:textId="77777777" w:rsidR="006C79EE" w:rsidRPr="006C79EE" w:rsidRDefault="006C79EE" w:rsidP="006C79EE">
            <w:pP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21F57B" w14:textId="77777777" w:rsidR="006C79EE" w:rsidRPr="006C79EE" w:rsidRDefault="006C79EE" w:rsidP="006C79EE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 w:rsidRPr="006C79EE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WT900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340E8" w14:textId="77777777" w:rsidR="006C79EE" w:rsidRPr="006C79EE" w:rsidRDefault="006C79EE" w:rsidP="006C79EE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 w:rsidRPr="006C79EE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1200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56DDA3A" w14:textId="77777777" w:rsidR="006C79EE" w:rsidRPr="006C79EE" w:rsidRDefault="006C79EE" w:rsidP="006C79EE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 w:rsidRPr="006C79EE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8 - 68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59A3A8" w14:textId="15C1129E" w:rsidR="006C79EE" w:rsidRPr="006C79EE" w:rsidRDefault="006C79EE" w:rsidP="006C79EE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 w:rsidRPr="006C79EE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 xml:space="preserve">R </w:t>
            </w:r>
            <w:r w:rsidR="00905594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8</w:t>
            </w:r>
            <w:r w:rsidR="00D97983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5</w:t>
            </w:r>
            <w:r w:rsidRPr="006C79EE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 xml:space="preserve"> </w:t>
            </w:r>
            <w:r w:rsidR="00D93041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0</w:t>
            </w:r>
            <w:r w:rsidRPr="006C79EE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00</w:t>
            </w:r>
          </w:p>
        </w:tc>
      </w:tr>
      <w:tr w:rsidR="006C79EE" w:rsidRPr="006C79EE" w14:paraId="1275F070" w14:textId="77777777" w:rsidTr="00805066">
        <w:trPr>
          <w:trHeight w:val="315"/>
          <w:jc w:val="center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E77FAA" w14:textId="77777777" w:rsidR="006C79EE" w:rsidRPr="006C79EE" w:rsidRDefault="006C79EE" w:rsidP="006C79EE">
            <w:pP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195FD2" w14:textId="4E91BBB0" w:rsidR="006C79EE" w:rsidRPr="006C79EE" w:rsidRDefault="00042989" w:rsidP="006C79EE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KD50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7DC492" w14:textId="5E4295A9" w:rsidR="006C79EE" w:rsidRPr="006C79EE" w:rsidRDefault="00042989" w:rsidP="006C79EE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50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EAE13F" w14:textId="48BC661F" w:rsidR="006C79EE" w:rsidRPr="006C79EE" w:rsidRDefault="00042989" w:rsidP="006C79EE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2-33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CFD6F2" w14:textId="6CDC4A25" w:rsidR="006C79EE" w:rsidRPr="006C79EE" w:rsidRDefault="006C79EE" w:rsidP="006C79EE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 w:rsidRPr="006C79EE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 xml:space="preserve">R </w:t>
            </w:r>
            <w:r w:rsidR="007E4C02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3</w:t>
            </w:r>
            <w:r w:rsidR="00D97983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3</w:t>
            </w:r>
            <w:r w:rsidRPr="006C79EE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 xml:space="preserve"> </w:t>
            </w:r>
            <w:r w:rsidR="00D93041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0</w:t>
            </w:r>
            <w:r w:rsidRPr="006C79EE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00</w:t>
            </w:r>
          </w:p>
        </w:tc>
      </w:tr>
      <w:tr w:rsidR="006C79EE" w:rsidRPr="006C79EE" w14:paraId="1C360565" w14:textId="77777777" w:rsidTr="00042989">
        <w:trPr>
          <w:trHeight w:val="905"/>
          <w:jc w:val="center"/>
        </w:trPr>
        <w:tc>
          <w:tcPr>
            <w:tcW w:w="2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6EB0E4" w14:textId="7236EB4C" w:rsidR="006C79EE" w:rsidRDefault="00042989" w:rsidP="0004298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 xml:space="preserve">WATER / MINING </w:t>
            </w:r>
          </w:p>
          <w:p w14:paraId="610DA7AF" w14:textId="63E6DC75" w:rsidR="00042989" w:rsidRDefault="00042989" w:rsidP="0004298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DETECTOR</w:t>
            </w:r>
          </w:p>
          <w:p w14:paraId="3FDB4F6A" w14:textId="77777777" w:rsidR="00042989" w:rsidRDefault="00042989" w:rsidP="0004298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2D &amp; 3D MODE</w:t>
            </w:r>
          </w:p>
          <w:p w14:paraId="58A7DBDE" w14:textId="77777777" w:rsidR="00042989" w:rsidRDefault="00042989" w:rsidP="0004298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MULTI ELECTRODE</w:t>
            </w:r>
          </w:p>
          <w:p w14:paraId="5195A92A" w14:textId="22F4346D" w:rsidR="00DB4BEF" w:rsidRPr="006C79EE" w:rsidRDefault="00DB4BEF" w:rsidP="0004298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18 SPACINGS @ 2.5m</w:t>
            </w:r>
            <w:r w:rsidR="006C2FB8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 xml:space="preserve"> or 5.0m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8CD91C" w14:textId="77777777" w:rsidR="00042989" w:rsidRDefault="00042989" w:rsidP="0004298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</w:p>
          <w:p w14:paraId="4376F853" w14:textId="0B893A43" w:rsidR="006C79EE" w:rsidRDefault="00042989" w:rsidP="0004298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GT150A</w:t>
            </w:r>
          </w:p>
          <w:p w14:paraId="4B7CAC51" w14:textId="77777777" w:rsidR="00042989" w:rsidRDefault="00042989" w:rsidP="0004298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GT300A</w:t>
            </w:r>
          </w:p>
          <w:p w14:paraId="01C1E0E9" w14:textId="77777777" w:rsidR="00042989" w:rsidRDefault="00042989" w:rsidP="0004298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GT500A</w:t>
            </w:r>
          </w:p>
          <w:p w14:paraId="75879E1A" w14:textId="2C0F8747" w:rsidR="005071F3" w:rsidRPr="006C79EE" w:rsidRDefault="00042989" w:rsidP="005071F3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GT1000A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39C29" w14:textId="77777777" w:rsidR="006C79EE" w:rsidRDefault="00DB4BEF" w:rsidP="0004298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150</w:t>
            </w:r>
          </w:p>
          <w:p w14:paraId="5CA9ADF3" w14:textId="77777777" w:rsidR="00DB4BEF" w:rsidRDefault="00DB4BEF" w:rsidP="0004298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150/300</w:t>
            </w:r>
          </w:p>
          <w:p w14:paraId="02A6B33A" w14:textId="77777777" w:rsidR="00DB4BEF" w:rsidRDefault="00DB4BEF" w:rsidP="0004298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150/300/500</w:t>
            </w:r>
          </w:p>
          <w:p w14:paraId="6EC93039" w14:textId="4081A8ED" w:rsidR="00DB4BEF" w:rsidRPr="006C79EE" w:rsidRDefault="00DB4BEF" w:rsidP="0004298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500/800/1000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75A07ED" w14:textId="4F5411E5" w:rsidR="006C79EE" w:rsidRDefault="00DB4BEF" w:rsidP="006C79EE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18</w:t>
            </w:r>
            <w:r w:rsidR="006C79EE" w:rsidRPr="006C79EE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 xml:space="preserve"> 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–</w:t>
            </w:r>
            <w:r w:rsidR="006C79EE" w:rsidRPr="006C79EE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 xml:space="preserve"> 33</w:t>
            </w:r>
          </w:p>
          <w:p w14:paraId="68842381" w14:textId="7B2B4F0E" w:rsidR="00DB4BEF" w:rsidRDefault="00DB4BEF" w:rsidP="006C79EE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18 – 40</w:t>
            </w:r>
          </w:p>
          <w:p w14:paraId="026A08BB" w14:textId="2752A42B" w:rsidR="00DB4BEF" w:rsidRDefault="00DB4BEF" w:rsidP="006C79EE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18 – 40</w:t>
            </w:r>
          </w:p>
          <w:p w14:paraId="374BE063" w14:textId="1DA55A71" w:rsidR="00DB4BEF" w:rsidRPr="006C79EE" w:rsidRDefault="00DB4BEF" w:rsidP="00DB4BEF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18 – 68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C92734" w14:textId="0745ACD1" w:rsidR="006C79EE" w:rsidRDefault="006C79EE" w:rsidP="006C79EE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 w:rsidRPr="006C79EE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 xml:space="preserve">R </w:t>
            </w:r>
            <w:r w:rsidR="00D97983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50</w:t>
            </w:r>
            <w:r w:rsidR="009E1AC8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 xml:space="preserve"> </w:t>
            </w:r>
            <w:r w:rsidR="00E158F7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0</w:t>
            </w:r>
            <w:r w:rsidR="009E1AC8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00</w:t>
            </w:r>
          </w:p>
          <w:p w14:paraId="138210F9" w14:textId="7A83F750" w:rsidR="006F04DB" w:rsidRDefault="006F04DB" w:rsidP="006C79EE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 xml:space="preserve">R </w:t>
            </w:r>
            <w:r w:rsidR="00905594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5</w:t>
            </w:r>
            <w:r w:rsidR="00D97983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5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 </w:t>
            </w:r>
            <w:r w:rsidR="00E158F7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0</w:t>
            </w:r>
            <w:r w:rsidR="009E1AC8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0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0</w:t>
            </w:r>
          </w:p>
          <w:p w14:paraId="3BA2E194" w14:textId="10E99FD8" w:rsidR="006F04DB" w:rsidRDefault="006F04DB" w:rsidP="006C79EE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 xml:space="preserve">R </w:t>
            </w:r>
            <w:r w:rsidR="007E4C02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6</w:t>
            </w:r>
            <w:r w:rsidR="00D97983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5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 </w:t>
            </w:r>
            <w:r w:rsidR="00E158F7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0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00</w:t>
            </w:r>
          </w:p>
          <w:p w14:paraId="74EBFC2B" w14:textId="0D65BF69" w:rsidR="006F04DB" w:rsidRPr="006C79EE" w:rsidRDefault="006F04DB" w:rsidP="006C79EE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R</w:t>
            </w:r>
            <w:r w:rsidR="00905594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1</w:t>
            </w:r>
            <w:r w:rsidR="007E4C02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2</w:t>
            </w:r>
            <w:r w:rsidR="00D97983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5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 xml:space="preserve"> </w:t>
            </w:r>
            <w:r w:rsidR="00E158F7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0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00</w:t>
            </w:r>
          </w:p>
        </w:tc>
      </w:tr>
      <w:tr w:rsidR="006C79EE" w:rsidRPr="006C79EE" w14:paraId="5D231186" w14:textId="77777777" w:rsidTr="00C20275">
        <w:trPr>
          <w:trHeight w:val="315"/>
          <w:jc w:val="center"/>
        </w:trPr>
        <w:tc>
          <w:tcPr>
            <w:tcW w:w="2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79AC43" w14:textId="77777777" w:rsidR="006C79EE" w:rsidRPr="006C79EE" w:rsidRDefault="006C79EE" w:rsidP="006C79EE">
            <w:pP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9D2657F" w14:textId="4BB875F7" w:rsidR="006C79EE" w:rsidRPr="006C79EE" w:rsidRDefault="005071F3" w:rsidP="005071F3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GT1500A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8CAD33" w14:textId="44176FC5" w:rsidR="006C79EE" w:rsidRPr="006C79EE" w:rsidRDefault="005071F3" w:rsidP="005071F3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500/1000/1500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6ADD653A" w14:textId="3B2C012E" w:rsidR="006C79EE" w:rsidRPr="006C79EE" w:rsidRDefault="005071F3" w:rsidP="005071F3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18 – 68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4A814AE5" w14:textId="57E43BDF" w:rsidR="006C79EE" w:rsidRPr="006C79EE" w:rsidRDefault="005071F3" w:rsidP="00D97983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R1</w:t>
            </w:r>
            <w:r w:rsidR="00D97983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90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 xml:space="preserve"> 000</w:t>
            </w:r>
          </w:p>
        </w:tc>
      </w:tr>
      <w:tr w:rsidR="006C79EE" w:rsidRPr="006C79EE" w14:paraId="3CDDB72A" w14:textId="77777777" w:rsidTr="006F04DB">
        <w:trPr>
          <w:trHeight w:val="60"/>
          <w:jc w:val="center"/>
        </w:trPr>
        <w:tc>
          <w:tcPr>
            <w:tcW w:w="2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435D2" w14:textId="77777777" w:rsidR="006C79EE" w:rsidRPr="006C79EE" w:rsidRDefault="006C79EE" w:rsidP="006C79EE">
            <w:pP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0718199" w14:textId="6A3358B4" w:rsidR="006C79EE" w:rsidRPr="006C79EE" w:rsidRDefault="006C79EE" w:rsidP="006C79EE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D8588EB" w14:textId="573B04AB" w:rsidR="006C79EE" w:rsidRPr="006C79EE" w:rsidRDefault="006C79EE" w:rsidP="006C79EE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36E2A45F" w14:textId="3C9C2350" w:rsidR="006C79EE" w:rsidRPr="006C79EE" w:rsidRDefault="006C79EE" w:rsidP="006C79EE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FC893E0" w14:textId="196B0AFE" w:rsidR="006C79EE" w:rsidRPr="006C79EE" w:rsidRDefault="006C79EE" w:rsidP="00042989">
            <w:pP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</w:p>
        </w:tc>
      </w:tr>
    </w:tbl>
    <w:p w14:paraId="02BB8EE1" w14:textId="77777777" w:rsidR="009704F7" w:rsidRDefault="009704F7" w:rsidP="00DD455D">
      <w:pPr>
        <w:tabs>
          <w:tab w:val="left" w:pos="570"/>
          <w:tab w:val="left" w:pos="6783"/>
        </w:tabs>
        <w:autoSpaceDE w:val="0"/>
        <w:autoSpaceDN w:val="0"/>
        <w:adjustRightInd w:val="0"/>
        <w:spacing w:line="240" w:lineRule="atLeast"/>
        <w:jc w:val="center"/>
        <w:rPr>
          <w:b/>
          <w:sz w:val="22"/>
          <w:szCs w:val="22"/>
        </w:rPr>
      </w:pPr>
    </w:p>
    <w:p w14:paraId="0375357B" w14:textId="70650CAD" w:rsidR="00DD455D" w:rsidRDefault="00DD455D" w:rsidP="00DD455D">
      <w:pPr>
        <w:tabs>
          <w:tab w:val="left" w:pos="570"/>
          <w:tab w:val="left" w:pos="6783"/>
        </w:tabs>
        <w:autoSpaceDE w:val="0"/>
        <w:autoSpaceDN w:val="0"/>
        <w:adjustRightInd w:val="0"/>
        <w:spacing w:line="24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NOTES AND CONDITIONS</w:t>
      </w:r>
    </w:p>
    <w:p w14:paraId="0C07EF69" w14:textId="77777777" w:rsidR="00DB4BEF" w:rsidRDefault="005551A1" w:rsidP="006B6A1E">
      <w:pPr>
        <w:numPr>
          <w:ilvl w:val="0"/>
          <w:numId w:val="4"/>
        </w:numPr>
        <w:tabs>
          <w:tab w:val="num" w:pos="684"/>
          <w:tab w:val="left" w:pos="6783"/>
        </w:tabs>
        <w:autoSpaceDE w:val="0"/>
        <w:autoSpaceDN w:val="0"/>
        <w:adjustRightInd w:val="0"/>
        <w:spacing w:line="240" w:lineRule="atLeast"/>
        <w:ind w:hanging="435"/>
        <w:jc w:val="both"/>
        <w:rPr>
          <w:sz w:val="22"/>
          <w:szCs w:val="22"/>
          <w:lang w:val="en-US"/>
        </w:rPr>
      </w:pPr>
      <w:r w:rsidRPr="00DB4BEF">
        <w:rPr>
          <w:sz w:val="22"/>
          <w:szCs w:val="22"/>
          <w:lang w:val="en-US"/>
        </w:rPr>
        <w:t>Prices exclude VAT and delivery costs</w:t>
      </w:r>
      <w:r w:rsidR="00C54C44" w:rsidRPr="00DB4BEF">
        <w:rPr>
          <w:sz w:val="22"/>
          <w:szCs w:val="22"/>
          <w:lang w:val="en-US"/>
        </w:rPr>
        <w:t xml:space="preserve">. </w:t>
      </w:r>
    </w:p>
    <w:p w14:paraId="529947DB" w14:textId="46437AB0" w:rsidR="005551A1" w:rsidRPr="00DB4BEF" w:rsidRDefault="005551A1" w:rsidP="006B6A1E">
      <w:pPr>
        <w:numPr>
          <w:ilvl w:val="0"/>
          <w:numId w:val="4"/>
        </w:numPr>
        <w:tabs>
          <w:tab w:val="num" w:pos="684"/>
          <w:tab w:val="left" w:pos="6783"/>
        </w:tabs>
        <w:autoSpaceDE w:val="0"/>
        <w:autoSpaceDN w:val="0"/>
        <w:adjustRightInd w:val="0"/>
        <w:spacing w:line="240" w:lineRule="atLeast"/>
        <w:ind w:hanging="435"/>
        <w:jc w:val="both"/>
        <w:rPr>
          <w:sz w:val="22"/>
          <w:szCs w:val="22"/>
          <w:lang w:val="en-US"/>
        </w:rPr>
      </w:pPr>
      <w:r w:rsidRPr="00DB4BEF">
        <w:rPr>
          <w:sz w:val="22"/>
          <w:szCs w:val="22"/>
          <w:lang w:val="en-US"/>
        </w:rPr>
        <w:t xml:space="preserve">Delivery </w:t>
      </w:r>
      <w:r w:rsidR="00DB4BEF">
        <w:rPr>
          <w:sz w:val="22"/>
          <w:szCs w:val="22"/>
          <w:lang w:val="en-US"/>
        </w:rPr>
        <w:t>in</w:t>
      </w:r>
      <w:r w:rsidR="00CC63AE" w:rsidRPr="00DB4BEF">
        <w:rPr>
          <w:sz w:val="22"/>
          <w:szCs w:val="22"/>
          <w:lang w:val="en-US"/>
        </w:rPr>
        <w:t xml:space="preserve"> SA is </w:t>
      </w:r>
      <w:r w:rsidR="005F171B" w:rsidRPr="00DB4BEF">
        <w:rPr>
          <w:sz w:val="22"/>
          <w:szCs w:val="22"/>
          <w:lang w:val="en-US"/>
        </w:rPr>
        <w:t xml:space="preserve">~ </w:t>
      </w:r>
      <w:r w:rsidR="00CC63AE" w:rsidRPr="00DB4BEF">
        <w:rPr>
          <w:sz w:val="22"/>
          <w:szCs w:val="22"/>
          <w:lang w:val="en-US"/>
        </w:rPr>
        <w:t>R</w:t>
      </w:r>
      <w:r w:rsidR="00C42CA4" w:rsidRPr="00DB4BEF">
        <w:rPr>
          <w:sz w:val="22"/>
          <w:szCs w:val="22"/>
          <w:lang w:val="en-US"/>
        </w:rPr>
        <w:t>2</w:t>
      </w:r>
      <w:r w:rsidR="006C2FB8">
        <w:rPr>
          <w:sz w:val="22"/>
          <w:szCs w:val="22"/>
          <w:lang w:val="en-US"/>
        </w:rPr>
        <w:t>2</w:t>
      </w:r>
      <w:r w:rsidR="00CC63AE" w:rsidRPr="00DB4BEF">
        <w:rPr>
          <w:sz w:val="22"/>
          <w:szCs w:val="22"/>
          <w:lang w:val="en-US"/>
        </w:rPr>
        <w:t>0 plus VAT.</w:t>
      </w:r>
      <w:r w:rsidR="000F4C2D" w:rsidRPr="00DB4BEF">
        <w:rPr>
          <w:sz w:val="22"/>
          <w:szCs w:val="22"/>
          <w:lang w:val="en-US"/>
        </w:rPr>
        <w:t xml:space="preserve"> Please ask for a quote for shipping outside South Africa.</w:t>
      </w:r>
    </w:p>
    <w:p w14:paraId="5D668BAD" w14:textId="7DE3D495" w:rsidR="002D4E86" w:rsidRDefault="00962E4B" w:rsidP="00C22E5A">
      <w:pPr>
        <w:numPr>
          <w:ilvl w:val="0"/>
          <w:numId w:val="4"/>
        </w:numPr>
        <w:tabs>
          <w:tab w:val="num" w:pos="684"/>
          <w:tab w:val="left" w:pos="6783"/>
        </w:tabs>
        <w:autoSpaceDE w:val="0"/>
        <w:autoSpaceDN w:val="0"/>
        <w:adjustRightInd w:val="0"/>
        <w:spacing w:line="240" w:lineRule="atLeast"/>
        <w:ind w:hanging="435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Payment is strictly </w:t>
      </w:r>
      <w:r w:rsidR="00DB4BEF">
        <w:rPr>
          <w:sz w:val="22"/>
          <w:szCs w:val="22"/>
          <w:lang w:val="en-US"/>
        </w:rPr>
        <w:t>2</w:t>
      </w:r>
      <w:r w:rsidR="00CC63AE">
        <w:rPr>
          <w:sz w:val="22"/>
          <w:szCs w:val="22"/>
          <w:lang w:val="en-US"/>
        </w:rPr>
        <w:t xml:space="preserve">0% with order and balance </w:t>
      </w:r>
      <w:r w:rsidR="003C13DE">
        <w:rPr>
          <w:sz w:val="22"/>
          <w:szCs w:val="22"/>
          <w:lang w:val="en-US"/>
        </w:rPr>
        <w:t xml:space="preserve">prior to </w:t>
      </w:r>
      <w:r w:rsidR="0067237D">
        <w:rPr>
          <w:sz w:val="22"/>
          <w:szCs w:val="22"/>
          <w:lang w:val="en-US"/>
        </w:rPr>
        <w:t>collection</w:t>
      </w:r>
      <w:r>
        <w:rPr>
          <w:sz w:val="22"/>
          <w:szCs w:val="22"/>
          <w:lang w:val="en-US"/>
        </w:rPr>
        <w:t xml:space="preserve"> </w:t>
      </w:r>
      <w:r w:rsidR="00CC63AE">
        <w:rPr>
          <w:sz w:val="22"/>
          <w:szCs w:val="22"/>
          <w:lang w:val="en-US"/>
        </w:rPr>
        <w:t xml:space="preserve">or delivery </w:t>
      </w:r>
      <w:r>
        <w:rPr>
          <w:sz w:val="22"/>
          <w:szCs w:val="22"/>
          <w:lang w:val="en-US"/>
        </w:rPr>
        <w:t>of equipment</w:t>
      </w:r>
      <w:r w:rsidR="00CC63AE">
        <w:rPr>
          <w:sz w:val="22"/>
          <w:szCs w:val="22"/>
          <w:lang w:val="en-US"/>
        </w:rPr>
        <w:t>.</w:t>
      </w:r>
    </w:p>
    <w:p w14:paraId="42095400" w14:textId="77777777" w:rsidR="002D4E86" w:rsidRDefault="00962E4B" w:rsidP="00C22E5A">
      <w:pPr>
        <w:numPr>
          <w:ilvl w:val="0"/>
          <w:numId w:val="4"/>
        </w:numPr>
        <w:tabs>
          <w:tab w:val="num" w:pos="684"/>
          <w:tab w:val="left" w:pos="6783"/>
        </w:tabs>
        <w:autoSpaceDE w:val="0"/>
        <w:autoSpaceDN w:val="0"/>
        <w:adjustRightInd w:val="0"/>
        <w:spacing w:line="240" w:lineRule="atLeast"/>
        <w:ind w:hanging="435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Delivery is </w:t>
      </w:r>
      <w:r w:rsidR="0067237D">
        <w:rPr>
          <w:sz w:val="22"/>
          <w:szCs w:val="22"/>
          <w:lang w:val="en-US"/>
        </w:rPr>
        <w:t>2</w:t>
      </w:r>
      <w:r>
        <w:rPr>
          <w:sz w:val="22"/>
          <w:szCs w:val="22"/>
          <w:lang w:val="en-US"/>
        </w:rPr>
        <w:t xml:space="preserve"> to </w:t>
      </w:r>
      <w:r w:rsidR="00463EC3">
        <w:rPr>
          <w:sz w:val="22"/>
          <w:szCs w:val="22"/>
          <w:lang w:val="en-US"/>
        </w:rPr>
        <w:t>6</w:t>
      </w:r>
      <w:r>
        <w:rPr>
          <w:sz w:val="22"/>
          <w:szCs w:val="22"/>
          <w:lang w:val="en-US"/>
        </w:rPr>
        <w:t xml:space="preserve"> weeks on receipt of order</w:t>
      </w:r>
      <w:r w:rsidR="00463EC3">
        <w:rPr>
          <w:sz w:val="22"/>
          <w:szCs w:val="22"/>
          <w:lang w:val="en-US"/>
        </w:rPr>
        <w:t xml:space="preserve"> subject to stock</w:t>
      </w:r>
      <w:r>
        <w:rPr>
          <w:sz w:val="22"/>
          <w:szCs w:val="22"/>
          <w:lang w:val="en-US"/>
        </w:rPr>
        <w:t>.</w:t>
      </w:r>
    </w:p>
    <w:p w14:paraId="7AE849E8" w14:textId="3FA20DA6" w:rsidR="0067237D" w:rsidRDefault="007C53F9" w:rsidP="00642A53">
      <w:pPr>
        <w:numPr>
          <w:ilvl w:val="0"/>
          <w:numId w:val="4"/>
        </w:numPr>
        <w:tabs>
          <w:tab w:val="num" w:pos="684"/>
          <w:tab w:val="left" w:pos="6783"/>
        </w:tabs>
        <w:autoSpaceDE w:val="0"/>
        <w:autoSpaceDN w:val="0"/>
        <w:adjustRightInd w:val="0"/>
        <w:spacing w:line="240" w:lineRule="atLeast"/>
        <w:ind w:hanging="435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A </w:t>
      </w:r>
      <w:r w:rsidR="00DB4BEF">
        <w:rPr>
          <w:sz w:val="22"/>
          <w:szCs w:val="22"/>
          <w:lang w:val="en-US"/>
        </w:rPr>
        <w:t>2</w:t>
      </w:r>
      <w:r>
        <w:rPr>
          <w:sz w:val="22"/>
          <w:szCs w:val="22"/>
          <w:lang w:val="en-US"/>
        </w:rPr>
        <w:t>h</w:t>
      </w:r>
      <w:r w:rsidR="00DB4BEF">
        <w:rPr>
          <w:sz w:val="22"/>
          <w:szCs w:val="22"/>
          <w:lang w:val="en-US"/>
        </w:rPr>
        <w:t>r</w:t>
      </w:r>
      <w:r>
        <w:rPr>
          <w:sz w:val="22"/>
          <w:szCs w:val="22"/>
          <w:lang w:val="en-US"/>
        </w:rPr>
        <w:t xml:space="preserve"> training course</w:t>
      </w:r>
      <w:r w:rsidR="00EE6D96">
        <w:rPr>
          <w:sz w:val="22"/>
          <w:szCs w:val="22"/>
          <w:lang w:val="en-US"/>
        </w:rPr>
        <w:t xml:space="preserve"> is available </w:t>
      </w:r>
      <w:r w:rsidR="0024717F">
        <w:rPr>
          <w:sz w:val="22"/>
          <w:szCs w:val="22"/>
          <w:lang w:val="en-US"/>
        </w:rPr>
        <w:t xml:space="preserve">in </w:t>
      </w:r>
      <w:r w:rsidR="00107F1F">
        <w:rPr>
          <w:sz w:val="22"/>
          <w:szCs w:val="22"/>
          <w:lang w:val="en-US"/>
        </w:rPr>
        <w:t>Potchefstroom</w:t>
      </w:r>
      <w:r w:rsidR="00601485">
        <w:rPr>
          <w:sz w:val="22"/>
          <w:szCs w:val="22"/>
          <w:lang w:val="en-US"/>
        </w:rPr>
        <w:t xml:space="preserve"> </w:t>
      </w:r>
      <w:r w:rsidR="00EE6D96">
        <w:rPr>
          <w:sz w:val="22"/>
          <w:szCs w:val="22"/>
          <w:lang w:val="en-US"/>
        </w:rPr>
        <w:t>– longer will carry a cost of R</w:t>
      </w:r>
      <w:r w:rsidR="0004134D">
        <w:rPr>
          <w:sz w:val="22"/>
          <w:szCs w:val="22"/>
          <w:lang w:val="en-US"/>
        </w:rPr>
        <w:t>8</w:t>
      </w:r>
      <w:r w:rsidR="00EE6D96">
        <w:rPr>
          <w:sz w:val="22"/>
          <w:szCs w:val="22"/>
          <w:lang w:val="en-US"/>
        </w:rPr>
        <w:t>00</w:t>
      </w:r>
      <w:r w:rsidR="00DB4BEF">
        <w:rPr>
          <w:sz w:val="22"/>
          <w:szCs w:val="22"/>
          <w:lang w:val="en-US"/>
        </w:rPr>
        <w:t>/hour plus VAT</w:t>
      </w:r>
      <w:r w:rsidR="00601485">
        <w:rPr>
          <w:sz w:val="22"/>
          <w:szCs w:val="22"/>
          <w:lang w:val="en-US"/>
        </w:rPr>
        <w:t>.</w:t>
      </w:r>
    </w:p>
    <w:p w14:paraId="3C68352E" w14:textId="4D69B4D8" w:rsidR="00463EC3" w:rsidRPr="00642A53" w:rsidRDefault="00463EC3" w:rsidP="00642A53">
      <w:pPr>
        <w:numPr>
          <w:ilvl w:val="0"/>
          <w:numId w:val="4"/>
        </w:numPr>
        <w:tabs>
          <w:tab w:val="num" w:pos="684"/>
          <w:tab w:val="left" w:pos="6783"/>
        </w:tabs>
        <w:autoSpaceDE w:val="0"/>
        <w:autoSpaceDN w:val="0"/>
        <w:adjustRightInd w:val="0"/>
        <w:spacing w:line="240" w:lineRule="atLeast"/>
        <w:ind w:hanging="435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Warranty is 12</w:t>
      </w:r>
      <w:r w:rsidR="00DB4BEF">
        <w:rPr>
          <w:sz w:val="22"/>
          <w:szCs w:val="22"/>
          <w:lang w:val="en-US"/>
        </w:rPr>
        <w:t>/24</w:t>
      </w:r>
      <w:r>
        <w:rPr>
          <w:sz w:val="22"/>
          <w:szCs w:val="22"/>
          <w:lang w:val="en-US"/>
        </w:rPr>
        <w:t xml:space="preserve"> months as per PQWT Standard Conditions of Sale. See </w:t>
      </w:r>
      <w:hyperlink r:id="rId9" w:history="1">
        <w:r w:rsidR="002F7C4F" w:rsidRPr="00455D46">
          <w:rPr>
            <w:rStyle w:val="Hyperlink"/>
            <w:sz w:val="22"/>
            <w:szCs w:val="22"/>
            <w:lang w:val="en-US"/>
          </w:rPr>
          <w:t>www.pqwtcs.com</w:t>
        </w:r>
      </w:hyperlink>
      <w:r w:rsidR="002F7C4F">
        <w:rPr>
          <w:sz w:val="22"/>
          <w:szCs w:val="22"/>
          <w:lang w:val="en-US"/>
        </w:rPr>
        <w:t xml:space="preserve"> </w:t>
      </w:r>
    </w:p>
    <w:p w14:paraId="04CCEEC5" w14:textId="0F8D5080" w:rsidR="004F51F7" w:rsidRDefault="0067237D" w:rsidP="00673C53">
      <w:pPr>
        <w:numPr>
          <w:ilvl w:val="0"/>
          <w:numId w:val="4"/>
        </w:numPr>
        <w:tabs>
          <w:tab w:val="num" w:pos="684"/>
          <w:tab w:val="left" w:pos="6783"/>
        </w:tabs>
        <w:autoSpaceDE w:val="0"/>
        <w:autoSpaceDN w:val="0"/>
        <w:adjustRightInd w:val="0"/>
        <w:spacing w:line="240" w:lineRule="atLeast"/>
        <w:ind w:hanging="435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Quotation </w:t>
      </w:r>
      <w:r w:rsidR="000B714C" w:rsidRPr="0067237D">
        <w:rPr>
          <w:sz w:val="22"/>
          <w:szCs w:val="22"/>
          <w:lang w:val="en-US"/>
        </w:rPr>
        <w:t xml:space="preserve">valid for </w:t>
      </w:r>
      <w:r w:rsidR="00873E9D">
        <w:rPr>
          <w:sz w:val="22"/>
          <w:szCs w:val="22"/>
          <w:lang w:val="en-US"/>
        </w:rPr>
        <w:t>6</w:t>
      </w:r>
      <w:r w:rsidR="000B714C" w:rsidRPr="0067237D">
        <w:rPr>
          <w:sz w:val="22"/>
          <w:szCs w:val="22"/>
          <w:lang w:val="en-US"/>
        </w:rPr>
        <w:t>0 days</w:t>
      </w:r>
      <w:r w:rsidR="00805066">
        <w:rPr>
          <w:sz w:val="22"/>
          <w:szCs w:val="22"/>
          <w:lang w:val="en-US"/>
        </w:rPr>
        <w:t>.</w:t>
      </w:r>
      <w:r w:rsidR="004F51F7">
        <w:rPr>
          <w:sz w:val="22"/>
          <w:szCs w:val="22"/>
          <w:lang w:val="en-US"/>
        </w:rPr>
        <w:t xml:space="preserve"> </w:t>
      </w:r>
      <w:r w:rsidR="00047F06">
        <w:rPr>
          <w:sz w:val="22"/>
          <w:szCs w:val="22"/>
          <w:lang w:val="en-US"/>
        </w:rPr>
        <w:t xml:space="preserve">$1.00 = </w:t>
      </w:r>
      <w:r w:rsidR="00C20275">
        <w:rPr>
          <w:sz w:val="22"/>
          <w:szCs w:val="22"/>
          <w:lang w:val="en-US"/>
        </w:rPr>
        <w:t>R1</w:t>
      </w:r>
      <w:r w:rsidR="00D97983">
        <w:rPr>
          <w:sz w:val="22"/>
          <w:szCs w:val="22"/>
          <w:lang w:val="en-US"/>
        </w:rPr>
        <w:t>6</w:t>
      </w:r>
      <w:r w:rsidR="00C20275">
        <w:rPr>
          <w:sz w:val="22"/>
          <w:szCs w:val="22"/>
          <w:lang w:val="en-US"/>
        </w:rPr>
        <w:t>.</w:t>
      </w:r>
      <w:r w:rsidR="00D97983">
        <w:rPr>
          <w:sz w:val="22"/>
          <w:szCs w:val="22"/>
          <w:lang w:val="en-US"/>
        </w:rPr>
        <w:t>5</w:t>
      </w:r>
      <w:r w:rsidR="00C20275">
        <w:rPr>
          <w:sz w:val="22"/>
          <w:szCs w:val="22"/>
          <w:lang w:val="en-US"/>
        </w:rPr>
        <w:t>0</w:t>
      </w:r>
      <w:r w:rsidR="00047F06">
        <w:rPr>
          <w:sz w:val="22"/>
          <w:szCs w:val="22"/>
          <w:lang w:val="en-US"/>
        </w:rPr>
        <w:t xml:space="preserve"> any variation greater than </w:t>
      </w:r>
      <w:r w:rsidR="007E7C05">
        <w:rPr>
          <w:sz w:val="22"/>
          <w:szCs w:val="22"/>
          <w:lang w:val="en-US"/>
        </w:rPr>
        <w:t>2% for your account.</w:t>
      </w:r>
      <w:r w:rsidR="00673C53" w:rsidRPr="0067237D">
        <w:rPr>
          <w:sz w:val="22"/>
          <w:szCs w:val="22"/>
          <w:lang w:val="en-US"/>
        </w:rPr>
        <w:t xml:space="preserve"> </w:t>
      </w:r>
    </w:p>
    <w:p w14:paraId="702DBD5E" w14:textId="014224BE" w:rsidR="00CE0D77" w:rsidRPr="0004134D" w:rsidRDefault="000B714C" w:rsidP="00E15E6C">
      <w:pPr>
        <w:numPr>
          <w:ilvl w:val="0"/>
          <w:numId w:val="4"/>
        </w:numPr>
        <w:tabs>
          <w:tab w:val="num" w:pos="684"/>
          <w:tab w:val="left" w:pos="6783"/>
        </w:tabs>
        <w:autoSpaceDE w:val="0"/>
        <w:autoSpaceDN w:val="0"/>
        <w:adjustRightInd w:val="0"/>
        <w:spacing w:line="240" w:lineRule="atLeast"/>
        <w:ind w:hanging="435"/>
        <w:jc w:val="both"/>
        <w:rPr>
          <w:b/>
          <w:bCs/>
          <w:sz w:val="22"/>
          <w:szCs w:val="22"/>
          <w:lang w:val="en-US"/>
        </w:rPr>
      </w:pPr>
      <w:r w:rsidRPr="0004134D">
        <w:rPr>
          <w:sz w:val="22"/>
          <w:szCs w:val="22"/>
          <w:lang w:val="en-US"/>
        </w:rPr>
        <w:t>E &amp; O E.</w:t>
      </w:r>
    </w:p>
    <w:p w14:paraId="54517552" w14:textId="56FC206C" w:rsidR="00CE0D77" w:rsidRPr="00CE0D77" w:rsidRDefault="00CE0D77" w:rsidP="00CE0D77">
      <w:pPr>
        <w:tabs>
          <w:tab w:val="left" w:pos="6783"/>
        </w:tabs>
        <w:autoSpaceDE w:val="0"/>
        <w:autoSpaceDN w:val="0"/>
        <w:adjustRightInd w:val="0"/>
        <w:spacing w:line="240" w:lineRule="atLeast"/>
        <w:jc w:val="center"/>
        <w:rPr>
          <w:b/>
          <w:bCs/>
          <w:sz w:val="22"/>
          <w:szCs w:val="22"/>
          <w:lang w:val="en-US"/>
        </w:rPr>
      </w:pPr>
      <w:r w:rsidRPr="00CE0D77">
        <w:rPr>
          <w:b/>
          <w:bCs/>
          <w:sz w:val="22"/>
          <w:szCs w:val="22"/>
          <w:lang w:val="en-US"/>
        </w:rPr>
        <w:t>SPARES</w:t>
      </w:r>
      <w:r w:rsidR="00E907D0">
        <w:rPr>
          <w:b/>
          <w:bCs/>
          <w:sz w:val="22"/>
          <w:szCs w:val="22"/>
          <w:lang w:val="en-US"/>
        </w:rPr>
        <w:t xml:space="preserve"> EXCLUDING VAT</w:t>
      </w:r>
      <w:r w:rsidR="004074C9">
        <w:rPr>
          <w:b/>
          <w:bCs/>
          <w:sz w:val="22"/>
          <w:szCs w:val="22"/>
          <w:lang w:val="en-US"/>
        </w:rPr>
        <w:t xml:space="preserve"> &amp; SHIPPING</w:t>
      </w:r>
    </w:p>
    <w:p w14:paraId="7354A15A" w14:textId="10BEEC90" w:rsidR="009704F7" w:rsidRDefault="009704F7" w:rsidP="009704F7">
      <w:pPr>
        <w:tabs>
          <w:tab w:val="left" w:pos="6783"/>
        </w:tabs>
        <w:autoSpaceDE w:val="0"/>
        <w:autoSpaceDN w:val="0"/>
        <w:adjustRightInd w:val="0"/>
        <w:spacing w:line="240" w:lineRule="atLeast"/>
        <w:jc w:val="both"/>
        <w:rPr>
          <w:sz w:val="22"/>
          <w:szCs w:val="22"/>
          <w:lang w:val="en-US"/>
        </w:rPr>
      </w:pPr>
    </w:p>
    <w:tbl>
      <w:tblPr>
        <w:tblW w:w="8270" w:type="dxa"/>
        <w:jc w:val="center"/>
        <w:tblLook w:val="04A0" w:firstRow="1" w:lastRow="0" w:firstColumn="1" w:lastColumn="0" w:noHBand="0" w:noVBand="1"/>
      </w:tblPr>
      <w:tblGrid>
        <w:gridCol w:w="2163"/>
        <w:gridCol w:w="457"/>
        <w:gridCol w:w="1385"/>
        <w:gridCol w:w="2268"/>
        <w:gridCol w:w="567"/>
        <w:gridCol w:w="1430"/>
      </w:tblGrid>
      <w:tr w:rsidR="009704F7" w:rsidRPr="009704F7" w14:paraId="3E63BD56" w14:textId="77777777" w:rsidTr="006F04DB">
        <w:trPr>
          <w:trHeight w:val="300"/>
          <w:jc w:val="center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7E13C" w14:textId="77777777" w:rsidR="009704F7" w:rsidRPr="009704F7" w:rsidRDefault="009704F7" w:rsidP="009704F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9704F7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en-ZA" w:eastAsia="en-ZA"/>
              </w:rPr>
              <w:t>ITEM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8AC9D" w14:textId="2374F7C2" w:rsidR="009704F7" w:rsidRPr="009704F7" w:rsidRDefault="002C5488" w:rsidP="009704F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en-ZA" w:eastAsia="en-ZA"/>
              </w:rPr>
              <w:t>$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2D993" w14:textId="77777777" w:rsidR="009704F7" w:rsidRPr="009704F7" w:rsidRDefault="009704F7" w:rsidP="009704F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9704F7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en-ZA" w:eastAsia="en-ZA"/>
              </w:rPr>
              <w:t>RAND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1D4BE" w14:textId="77777777" w:rsidR="009704F7" w:rsidRPr="009704F7" w:rsidRDefault="009704F7" w:rsidP="009704F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9704F7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en-ZA" w:eastAsia="en-ZA"/>
              </w:rPr>
              <w:t>ITEM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B2590" w14:textId="0E9FCC80" w:rsidR="009704F7" w:rsidRPr="009704F7" w:rsidRDefault="002C5488" w:rsidP="009704F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en-ZA" w:eastAsia="en-ZA"/>
              </w:rPr>
              <w:t>$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CC30F" w14:textId="77777777" w:rsidR="009704F7" w:rsidRPr="009704F7" w:rsidRDefault="009704F7" w:rsidP="009704F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9704F7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en-ZA" w:eastAsia="en-ZA"/>
              </w:rPr>
              <w:t>RAND</w:t>
            </w:r>
          </w:p>
        </w:tc>
      </w:tr>
      <w:tr w:rsidR="009704F7" w:rsidRPr="009704F7" w14:paraId="6CA665C3" w14:textId="77777777" w:rsidTr="006F04DB">
        <w:trPr>
          <w:trHeight w:val="300"/>
          <w:jc w:val="center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37080" w14:textId="77777777" w:rsidR="009704F7" w:rsidRPr="009704F7" w:rsidRDefault="009704F7" w:rsidP="009704F7">
            <w:pP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 w:rsidRPr="009704F7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Charger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F9353" w14:textId="1CB4ED82" w:rsidR="009704F7" w:rsidRPr="009704F7" w:rsidRDefault="002C5488" w:rsidP="009704F7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11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3B32A" w14:textId="77C5137B" w:rsidR="009704F7" w:rsidRPr="009704F7" w:rsidRDefault="009704F7" w:rsidP="009704F7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 w:rsidRPr="009704F7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 xml:space="preserve">R </w:t>
            </w:r>
            <w:r w:rsidR="00D97983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D2E32" w14:textId="77777777" w:rsidR="009704F7" w:rsidRPr="009704F7" w:rsidRDefault="009704F7" w:rsidP="009704F7">
            <w:pP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 w:rsidRPr="009704F7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Silver case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20922" w14:textId="0DB469E9" w:rsidR="009704F7" w:rsidRPr="009704F7" w:rsidRDefault="00AC6ACB" w:rsidP="009704F7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8</w:t>
            </w:r>
            <w:r w:rsidR="002C5488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53671" w14:textId="7A7AC332" w:rsidR="009704F7" w:rsidRPr="009704F7" w:rsidRDefault="009704F7" w:rsidP="009704F7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 w:rsidRPr="009704F7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R</w:t>
            </w:r>
            <w:r w:rsidR="00D97983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2,000</w:t>
            </w:r>
          </w:p>
        </w:tc>
      </w:tr>
      <w:tr w:rsidR="009704F7" w:rsidRPr="009704F7" w14:paraId="75D226A1" w14:textId="77777777" w:rsidTr="006F04DB">
        <w:trPr>
          <w:trHeight w:val="300"/>
          <w:jc w:val="center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AEC71" w14:textId="7AE4C6F8" w:rsidR="009704F7" w:rsidRPr="009704F7" w:rsidRDefault="009704F7" w:rsidP="009704F7">
            <w:pP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 w:rsidRPr="009704F7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 xml:space="preserve">Battery </w:t>
            </w:r>
            <w:r w:rsidR="00DB4BEF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each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D759B" w14:textId="2FC452C2" w:rsidR="009704F7" w:rsidRPr="009704F7" w:rsidRDefault="002C5488" w:rsidP="009704F7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14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58AE2" w14:textId="030B9E81" w:rsidR="009704F7" w:rsidRPr="009704F7" w:rsidRDefault="009704F7" w:rsidP="009704F7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 w:rsidRPr="009704F7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 xml:space="preserve">R </w:t>
            </w:r>
            <w:r w:rsidR="00D97983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DD633" w14:textId="6E580480" w:rsidR="009704F7" w:rsidRPr="009704F7" w:rsidRDefault="009704F7" w:rsidP="009704F7">
            <w:pP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 w:rsidRPr="009704F7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Screen</w:t>
            </w:r>
            <w:r w:rsidR="002C5488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F0AB0" w14:textId="75F628FC" w:rsidR="009704F7" w:rsidRPr="009704F7" w:rsidRDefault="002C5488" w:rsidP="009704F7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155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9E990" w14:textId="0DB882B3" w:rsidR="009704F7" w:rsidRPr="009704F7" w:rsidRDefault="009704F7" w:rsidP="009704F7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 w:rsidRPr="009704F7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R</w:t>
            </w:r>
            <w:r w:rsidR="00D97983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3,500</w:t>
            </w:r>
          </w:p>
        </w:tc>
      </w:tr>
      <w:tr w:rsidR="009704F7" w:rsidRPr="009704F7" w14:paraId="30940C14" w14:textId="77777777" w:rsidTr="006F04DB">
        <w:trPr>
          <w:trHeight w:val="300"/>
          <w:jc w:val="center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0EF4B" w14:textId="6B96B0E7" w:rsidR="009704F7" w:rsidRPr="009704F7" w:rsidRDefault="009704F7" w:rsidP="009704F7">
            <w:pP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 w:rsidRPr="009704F7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Alum</w:t>
            </w:r>
            <w:r w:rsidR="006F04DB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/acetyl</w:t>
            </w:r>
            <w:r w:rsidRPr="009704F7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 xml:space="preserve"> Bar</w:t>
            </w:r>
            <w:r w:rsidR="00BF65DC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 xml:space="preserve"> each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8CD02" w14:textId="3596838A" w:rsidR="009704F7" w:rsidRPr="009704F7" w:rsidRDefault="00AC6ACB" w:rsidP="009704F7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4</w:t>
            </w:r>
            <w:r w:rsidR="002C5488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DD1D8" w14:textId="529F61E1" w:rsidR="009704F7" w:rsidRPr="009704F7" w:rsidRDefault="009704F7" w:rsidP="009704F7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 w:rsidRPr="009704F7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R</w:t>
            </w:r>
            <w:r w:rsidR="00AC6ACB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 xml:space="preserve"> </w:t>
            </w:r>
            <w:r w:rsidR="00D97983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1,000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818B9" w14:textId="77777777" w:rsidR="009704F7" w:rsidRPr="009704F7" w:rsidRDefault="009704F7" w:rsidP="009704F7">
            <w:pP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 w:rsidRPr="009704F7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Screen shipping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92F19" w14:textId="61F650BB" w:rsidR="009704F7" w:rsidRPr="009704F7" w:rsidRDefault="00990294" w:rsidP="009704F7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95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0AD46" w14:textId="00CEC1F0" w:rsidR="009704F7" w:rsidRPr="009704F7" w:rsidRDefault="009704F7" w:rsidP="009704F7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 w:rsidRPr="009704F7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R</w:t>
            </w:r>
            <w:r w:rsidR="00D97983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2,250</w:t>
            </w:r>
          </w:p>
        </w:tc>
      </w:tr>
      <w:tr w:rsidR="009704F7" w:rsidRPr="009704F7" w14:paraId="21EA2C36" w14:textId="77777777" w:rsidTr="006F04DB">
        <w:trPr>
          <w:trHeight w:val="300"/>
          <w:jc w:val="center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03734" w14:textId="2CA4B500" w:rsidR="009704F7" w:rsidRPr="009704F7" w:rsidRDefault="009704F7" w:rsidP="009704F7">
            <w:pP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 w:rsidRPr="009704F7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 xml:space="preserve">Brass Bar </w:t>
            </w:r>
            <w:r w:rsidR="006F04DB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each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29ADC" w14:textId="3313E01B" w:rsidR="009704F7" w:rsidRPr="009704F7" w:rsidRDefault="002C5488" w:rsidP="009704F7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BC303" w14:textId="6C4254DD" w:rsidR="00D97983" w:rsidRPr="009704F7" w:rsidRDefault="009704F7" w:rsidP="00D97983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 w:rsidRPr="009704F7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 xml:space="preserve">R </w:t>
            </w:r>
            <w:r w:rsidR="00D97983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522CF" w14:textId="450ABB1B" w:rsidR="009704F7" w:rsidRPr="009704F7" w:rsidRDefault="006F04DB" w:rsidP="009704F7">
            <w:pP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 xml:space="preserve">Single </w:t>
            </w:r>
            <w:r w:rsidR="009704F7" w:rsidRPr="009704F7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Electrode cable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51512" w14:textId="68034DAA" w:rsidR="009704F7" w:rsidRPr="009704F7" w:rsidRDefault="00AC6ACB" w:rsidP="009704F7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18</w:t>
            </w:r>
            <w:r w:rsidR="002C5488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64462" w14:textId="1AB877CA" w:rsidR="009704F7" w:rsidRPr="009704F7" w:rsidRDefault="009704F7" w:rsidP="009704F7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 w:rsidRPr="009704F7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R</w:t>
            </w:r>
            <w:r w:rsidR="00D97983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3,850</w:t>
            </w:r>
          </w:p>
        </w:tc>
      </w:tr>
      <w:tr w:rsidR="009704F7" w:rsidRPr="009704F7" w14:paraId="3ACE2441" w14:textId="77777777" w:rsidTr="006F04DB">
        <w:trPr>
          <w:trHeight w:val="300"/>
          <w:jc w:val="center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EC778" w14:textId="77777777" w:rsidR="009704F7" w:rsidRPr="009704F7" w:rsidRDefault="009704F7" w:rsidP="009704F7">
            <w:pP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 w:rsidRPr="009704F7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Strap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714BE" w14:textId="5676032D" w:rsidR="009704F7" w:rsidRPr="009704F7" w:rsidRDefault="002C5488" w:rsidP="009704F7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10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3A82B" w14:textId="000CC63D" w:rsidR="009704F7" w:rsidRPr="009704F7" w:rsidRDefault="009704F7" w:rsidP="009704F7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 w:rsidRPr="009704F7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 xml:space="preserve">R </w:t>
            </w:r>
            <w:r w:rsidR="00D97983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250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77016" w14:textId="52E05C0E" w:rsidR="009704F7" w:rsidRPr="009704F7" w:rsidRDefault="006F04DB" w:rsidP="009704F7">
            <w:pP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Multi Electrode cable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3B636" w14:textId="22CA4C45" w:rsidR="009704F7" w:rsidRPr="009704F7" w:rsidRDefault="007E4C02" w:rsidP="009704F7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650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214A1" w14:textId="74C8DA06" w:rsidR="009704F7" w:rsidRPr="009704F7" w:rsidRDefault="009704F7" w:rsidP="009704F7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</w:pPr>
            <w:r w:rsidRPr="009704F7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 xml:space="preserve">R </w:t>
            </w:r>
            <w:r w:rsidR="007E4C02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1</w:t>
            </w:r>
            <w:r w:rsidR="00D97983">
              <w:rPr>
                <w:rFonts w:ascii="Calibri" w:hAnsi="Calibri" w:cs="Times New Roman"/>
                <w:color w:val="000000"/>
                <w:sz w:val="22"/>
                <w:szCs w:val="22"/>
                <w:lang w:val="en-ZA" w:eastAsia="en-ZA"/>
              </w:rPr>
              <w:t>3,100</w:t>
            </w:r>
          </w:p>
        </w:tc>
      </w:tr>
    </w:tbl>
    <w:p w14:paraId="07861553" w14:textId="77777777" w:rsidR="009704F7" w:rsidRPr="0067237D" w:rsidRDefault="009704F7" w:rsidP="006F04DB">
      <w:pPr>
        <w:tabs>
          <w:tab w:val="left" w:pos="6783"/>
        </w:tabs>
        <w:autoSpaceDE w:val="0"/>
        <w:autoSpaceDN w:val="0"/>
        <w:adjustRightInd w:val="0"/>
        <w:spacing w:line="240" w:lineRule="atLeast"/>
        <w:rPr>
          <w:sz w:val="22"/>
          <w:szCs w:val="22"/>
          <w:lang w:val="en-US"/>
        </w:rPr>
      </w:pPr>
    </w:p>
    <w:sectPr w:rsidR="009704F7" w:rsidRPr="0067237D" w:rsidSect="008A77E2">
      <w:type w:val="continuous"/>
      <w:pgSz w:w="11907" w:h="16840" w:code="9"/>
      <w:pgMar w:top="720" w:right="720" w:bottom="720" w:left="720" w:header="720" w:footer="720" w:gutter="0"/>
      <w:pgBorders w:offsetFrom="page">
        <w:top w:val="single" w:sz="36" w:space="24" w:color="0000FF"/>
        <w:left w:val="single" w:sz="36" w:space="24" w:color="0000FF"/>
        <w:bottom w:val="single" w:sz="36" w:space="24" w:color="0000FF"/>
        <w:right w:val="single" w:sz="36" w:space="24" w:color="0000FF"/>
      </w:pgBorders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374F3"/>
    <w:multiLevelType w:val="hybridMultilevel"/>
    <w:tmpl w:val="CD2A5B56"/>
    <w:lvl w:ilvl="0" w:tplc="C65EA9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46440"/>
    <w:multiLevelType w:val="hybridMultilevel"/>
    <w:tmpl w:val="6A90B58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63C6F"/>
    <w:multiLevelType w:val="hybridMultilevel"/>
    <w:tmpl w:val="66D8C5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C17629"/>
    <w:multiLevelType w:val="hybridMultilevel"/>
    <w:tmpl w:val="933E442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B4258D"/>
    <w:multiLevelType w:val="hybridMultilevel"/>
    <w:tmpl w:val="A0F8E4B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A130E"/>
    <w:multiLevelType w:val="hybridMultilevel"/>
    <w:tmpl w:val="47CA946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A264D"/>
    <w:multiLevelType w:val="hybridMultilevel"/>
    <w:tmpl w:val="0AB4FFC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80F78"/>
    <w:multiLevelType w:val="hybridMultilevel"/>
    <w:tmpl w:val="CB04FE48"/>
    <w:lvl w:ilvl="0" w:tplc="995AAF2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3682995">
    <w:abstractNumId w:val="0"/>
  </w:num>
  <w:num w:numId="2" w16cid:durableId="136578658">
    <w:abstractNumId w:val="3"/>
  </w:num>
  <w:num w:numId="3" w16cid:durableId="1448739939">
    <w:abstractNumId w:val="2"/>
  </w:num>
  <w:num w:numId="4" w16cid:durableId="1257593901">
    <w:abstractNumId w:val="7"/>
  </w:num>
  <w:num w:numId="5" w16cid:durableId="1269584257">
    <w:abstractNumId w:val="4"/>
  </w:num>
  <w:num w:numId="6" w16cid:durableId="37436284">
    <w:abstractNumId w:val="1"/>
  </w:num>
  <w:num w:numId="7" w16cid:durableId="1116944979">
    <w:abstractNumId w:val="6"/>
  </w:num>
  <w:num w:numId="8" w16cid:durableId="8346883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83"/>
    <w:rsid w:val="00011313"/>
    <w:rsid w:val="000168F4"/>
    <w:rsid w:val="00017A74"/>
    <w:rsid w:val="00027A7F"/>
    <w:rsid w:val="00037D3F"/>
    <w:rsid w:val="0004134D"/>
    <w:rsid w:val="00042839"/>
    <w:rsid w:val="00042989"/>
    <w:rsid w:val="00043C0A"/>
    <w:rsid w:val="00047F06"/>
    <w:rsid w:val="00065A97"/>
    <w:rsid w:val="00082213"/>
    <w:rsid w:val="0008535A"/>
    <w:rsid w:val="000B714C"/>
    <w:rsid w:val="000F4C2D"/>
    <w:rsid w:val="000F773B"/>
    <w:rsid w:val="00107582"/>
    <w:rsid w:val="00107F1F"/>
    <w:rsid w:val="00111B2E"/>
    <w:rsid w:val="00111CD7"/>
    <w:rsid w:val="00116344"/>
    <w:rsid w:val="00131AFE"/>
    <w:rsid w:val="00141640"/>
    <w:rsid w:val="00144E8D"/>
    <w:rsid w:val="0015458F"/>
    <w:rsid w:val="00162541"/>
    <w:rsid w:val="00162704"/>
    <w:rsid w:val="00164BB9"/>
    <w:rsid w:val="0016797E"/>
    <w:rsid w:val="001714FC"/>
    <w:rsid w:val="0018598C"/>
    <w:rsid w:val="00193FF1"/>
    <w:rsid w:val="001A717C"/>
    <w:rsid w:val="001B08F0"/>
    <w:rsid w:val="001B7E31"/>
    <w:rsid w:val="001D3163"/>
    <w:rsid w:val="001F2EF8"/>
    <w:rsid w:val="00246425"/>
    <w:rsid w:val="0024717F"/>
    <w:rsid w:val="002548A8"/>
    <w:rsid w:val="002659C6"/>
    <w:rsid w:val="00271360"/>
    <w:rsid w:val="00274AD7"/>
    <w:rsid w:val="00281D60"/>
    <w:rsid w:val="002872D4"/>
    <w:rsid w:val="00291280"/>
    <w:rsid w:val="00297FF2"/>
    <w:rsid w:val="002A07EB"/>
    <w:rsid w:val="002B2638"/>
    <w:rsid w:val="002B2CE7"/>
    <w:rsid w:val="002B7AA9"/>
    <w:rsid w:val="002C5488"/>
    <w:rsid w:val="002D0EE1"/>
    <w:rsid w:val="002D4E86"/>
    <w:rsid w:val="002E2033"/>
    <w:rsid w:val="002F7C4F"/>
    <w:rsid w:val="003022D0"/>
    <w:rsid w:val="00305C36"/>
    <w:rsid w:val="00327E63"/>
    <w:rsid w:val="00331CB3"/>
    <w:rsid w:val="00332221"/>
    <w:rsid w:val="00335895"/>
    <w:rsid w:val="00336AA5"/>
    <w:rsid w:val="00336AC5"/>
    <w:rsid w:val="00343FD1"/>
    <w:rsid w:val="00344677"/>
    <w:rsid w:val="00353BE8"/>
    <w:rsid w:val="00372609"/>
    <w:rsid w:val="00386FE7"/>
    <w:rsid w:val="00397AC4"/>
    <w:rsid w:val="003A66FB"/>
    <w:rsid w:val="003C13DE"/>
    <w:rsid w:val="003C78D7"/>
    <w:rsid w:val="003D6E7A"/>
    <w:rsid w:val="003E524A"/>
    <w:rsid w:val="003F0961"/>
    <w:rsid w:val="00400B46"/>
    <w:rsid w:val="004052E1"/>
    <w:rsid w:val="004074C9"/>
    <w:rsid w:val="00413F30"/>
    <w:rsid w:val="0043325E"/>
    <w:rsid w:val="00444389"/>
    <w:rsid w:val="004611D5"/>
    <w:rsid w:val="00463EC3"/>
    <w:rsid w:val="0046790B"/>
    <w:rsid w:val="0047588E"/>
    <w:rsid w:val="00476B8B"/>
    <w:rsid w:val="00480E3E"/>
    <w:rsid w:val="00480FF1"/>
    <w:rsid w:val="00485E72"/>
    <w:rsid w:val="004A1366"/>
    <w:rsid w:val="004C2C1C"/>
    <w:rsid w:val="004C435E"/>
    <w:rsid w:val="004D13DE"/>
    <w:rsid w:val="004D693C"/>
    <w:rsid w:val="004E2535"/>
    <w:rsid w:val="004E7CCC"/>
    <w:rsid w:val="004F0B2F"/>
    <w:rsid w:val="004F0C2C"/>
    <w:rsid w:val="004F51F7"/>
    <w:rsid w:val="004F6874"/>
    <w:rsid w:val="00500628"/>
    <w:rsid w:val="00503A80"/>
    <w:rsid w:val="00506187"/>
    <w:rsid w:val="005071F3"/>
    <w:rsid w:val="00514054"/>
    <w:rsid w:val="00522F83"/>
    <w:rsid w:val="005324D3"/>
    <w:rsid w:val="00535C47"/>
    <w:rsid w:val="00537516"/>
    <w:rsid w:val="00546EC2"/>
    <w:rsid w:val="005551A1"/>
    <w:rsid w:val="00570150"/>
    <w:rsid w:val="00576D52"/>
    <w:rsid w:val="00577EDD"/>
    <w:rsid w:val="00590D80"/>
    <w:rsid w:val="005B194D"/>
    <w:rsid w:val="005C2A86"/>
    <w:rsid w:val="005D7463"/>
    <w:rsid w:val="005F171B"/>
    <w:rsid w:val="00601485"/>
    <w:rsid w:val="006062FF"/>
    <w:rsid w:val="00606455"/>
    <w:rsid w:val="0061321F"/>
    <w:rsid w:val="00620705"/>
    <w:rsid w:val="00626A13"/>
    <w:rsid w:val="00630A35"/>
    <w:rsid w:val="006363B7"/>
    <w:rsid w:val="00641942"/>
    <w:rsid w:val="00642A53"/>
    <w:rsid w:val="00660ABA"/>
    <w:rsid w:val="0067237D"/>
    <w:rsid w:val="00673C53"/>
    <w:rsid w:val="006853F1"/>
    <w:rsid w:val="00685837"/>
    <w:rsid w:val="006869E9"/>
    <w:rsid w:val="006A0C2C"/>
    <w:rsid w:val="006C2FB8"/>
    <w:rsid w:val="006C79EE"/>
    <w:rsid w:val="006D137F"/>
    <w:rsid w:val="006D3F8B"/>
    <w:rsid w:val="006E7419"/>
    <w:rsid w:val="006F0106"/>
    <w:rsid w:val="006F04DB"/>
    <w:rsid w:val="00702B5A"/>
    <w:rsid w:val="0070395A"/>
    <w:rsid w:val="00712DB4"/>
    <w:rsid w:val="00715F57"/>
    <w:rsid w:val="007241B7"/>
    <w:rsid w:val="007645E5"/>
    <w:rsid w:val="007661B8"/>
    <w:rsid w:val="00774150"/>
    <w:rsid w:val="00784DB5"/>
    <w:rsid w:val="00794E21"/>
    <w:rsid w:val="007C0CE2"/>
    <w:rsid w:val="007C44AD"/>
    <w:rsid w:val="007C53F9"/>
    <w:rsid w:val="007E42B3"/>
    <w:rsid w:val="007E4C02"/>
    <w:rsid w:val="007E7C05"/>
    <w:rsid w:val="00804CA7"/>
    <w:rsid w:val="00805066"/>
    <w:rsid w:val="00814DAF"/>
    <w:rsid w:val="00835221"/>
    <w:rsid w:val="0083594E"/>
    <w:rsid w:val="008407FA"/>
    <w:rsid w:val="00841E87"/>
    <w:rsid w:val="008450FB"/>
    <w:rsid w:val="0085211C"/>
    <w:rsid w:val="0085768B"/>
    <w:rsid w:val="00865FD8"/>
    <w:rsid w:val="00873E9D"/>
    <w:rsid w:val="008871E1"/>
    <w:rsid w:val="008A77E2"/>
    <w:rsid w:val="008C7B14"/>
    <w:rsid w:val="008E6199"/>
    <w:rsid w:val="00904538"/>
    <w:rsid w:val="00905594"/>
    <w:rsid w:val="009064D9"/>
    <w:rsid w:val="009273EC"/>
    <w:rsid w:val="009304C9"/>
    <w:rsid w:val="00962E4B"/>
    <w:rsid w:val="009704F7"/>
    <w:rsid w:val="0097082B"/>
    <w:rsid w:val="009722AE"/>
    <w:rsid w:val="0097445A"/>
    <w:rsid w:val="00980DC0"/>
    <w:rsid w:val="00981D83"/>
    <w:rsid w:val="00982D18"/>
    <w:rsid w:val="0098315F"/>
    <w:rsid w:val="00990294"/>
    <w:rsid w:val="00996361"/>
    <w:rsid w:val="009A4392"/>
    <w:rsid w:val="009B5182"/>
    <w:rsid w:val="009B7AAE"/>
    <w:rsid w:val="009C7AAB"/>
    <w:rsid w:val="009D72E1"/>
    <w:rsid w:val="009E1AC8"/>
    <w:rsid w:val="009E2081"/>
    <w:rsid w:val="009E44D8"/>
    <w:rsid w:val="009E6133"/>
    <w:rsid w:val="009E679E"/>
    <w:rsid w:val="009F1727"/>
    <w:rsid w:val="00A10119"/>
    <w:rsid w:val="00A1435F"/>
    <w:rsid w:val="00A5162C"/>
    <w:rsid w:val="00A60678"/>
    <w:rsid w:val="00A65EB4"/>
    <w:rsid w:val="00A67239"/>
    <w:rsid w:val="00A80981"/>
    <w:rsid w:val="00A912B1"/>
    <w:rsid w:val="00AA28A5"/>
    <w:rsid w:val="00AA5901"/>
    <w:rsid w:val="00AC66A3"/>
    <w:rsid w:val="00AC6ACB"/>
    <w:rsid w:val="00AD0B01"/>
    <w:rsid w:val="00AD6355"/>
    <w:rsid w:val="00B33CEB"/>
    <w:rsid w:val="00B40E86"/>
    <w:rsid w:val="00B6189B"/>
    <w:rsid w:val="00B62257"/>
    <w:rsid w:val="00B64977"/>
    <w:rsid w:val="00B707FB"/>
    <w:rsid w:val="00B712F8"/>
    <w:rsid w:val="00BA18E8"/>
    <w:rsid w:val="00BA5E7D"/>
    <w:rsid w:val="00BA6E64"/>
    <w:rsid w:val="00BD53B2"/>
    <w:rsid w:val="00BD6967"/>
    <w:rsid w:val="00BE2F3A"/>
    <w:rsid w:val="00BE7389"/>
    <w:rsid w:val="00BF54A4"/>
    <w:rsid w:val="00BF65DC"/>
    <w:rsid w:val="00C027FE"/>
    <w:rsid w:val="00C16B2B"/>
    <w:rsid w:val="00C17576"/>
    <w:rsid w:val="00C20275"/>
    <w:rsid w:val="00C22E5A"/>
    <w:rsid w:val="00C24C29"/>
    <w:rsid w:val="00C251BB"/>
    <w:rsid w:val="00C34BE1"/>
    <w:rsid w:val="00C36CA1"/>
    <w:rsid w:val="00C42394"/>
    <w:rsid w:val="00C42CA4"/>
    <w:rsid w:val="00C50A54"/>
    <w:rsid w:val="00C51678"/>
    <w:rsid w:val="00C54C44"/>
    <w:rsid w:val="00C55483"/>
    <w:rsid w:val="00C703C5"/>
    <w:rsid w:val="00C84B5F"/>
    <w:rsid w:val="00CA606D"/>
    <w:rsid w:val="00CA6EB5"/>
    <w:rsid w:val="00CB0792"/>
    <w:rsid w:val="00CB0991"/>
    <w:rsid w:val="00CB1526"/>
    <w:rsid w:val="00CB488E"/>
    <w:rsid w:val="00CC0ED1"/>
    <w:rsid w:val="00CC63AE"/>
    <w:rsid w:val="00CD5505"/>
    <w:rsid w:val="00CE0D77"/>
    <w:rsid w:val="00CE6A39"/>
    <w:rsid w:val="00D06196"/>
    <w:rsid w:val="00D1135F"/>
    <w:rsid w:val="00D17D87"/>
    <w:rsid w:val="00D26B2B"/>
    <w:rsid w:val="00D41686"/>
    <w:rsid w:val="00D44B81"/>
    <w:rsid w:val="00D53F46"/>
    <w:rsid w:val="00D6104B"/>
    <w:rsid w:val="00D62F14"/>
    <w:rsid w:val="00D63A7B"/>
    <w:rsid w:val="00D655C8"/>
    <w:rsid w:val="00D66B67"/>
    <w:rsid w:val="00D73F12"/>
    <w:rsid w:val="00D76A61"/>
    <w:rsid w:val="00D93041"/>
    <w:rsid w:val="00D97983"/>
    <w:rsid w:val="00DA3DD7"/>
    <w:rsid w:val="00DA4ACF"/>
    <w:rsid w:val="00DA6689"/>
    <w:rsid w:val="00DB4269"/>
    <w:rsid w:val="00DB4BEF"/>
    <w:rsid w:val="00DD455D"/>
    <w:rsid w:val="00DD7397"/>
    <w:rsid w:val="00DE2838"/>
    <w:rsid w:val="00DE6FE7"/>
    <w:rsid w:val="00DF0721"/>
    <w:rsid w:val="00DF551E"/>
    <w:rsid w:val="00DF5983"/>
    <w:rsid w:val="00E05BB8"/>
    <w:rsid w:val="00E158F7"/>
    <w:rsid w:val="00E17030"/>
    <w:rsid w:val="00E204EA"/>
    <w:rsid w:val="00E2371E"/>
    <w:rsid w:val="00E259C9"/>
    <w:rsid w:val="00E32197"/>
    <w:rsid w:val="00E454D8"/>
    <w:rsid w:val="00E468C3"/>
    <w:rsid w:val="00E47F1A"/>
    <w:rsid w:val="00E5172D"/>
    <w:rsid w:val="00E54E20"/>
    <w:rsid w:val="00E5519D"/>
    <w:rsid w:val="00E71919"/>
    <w:rsid w:val="00E76FC6"/>
    <w:rsid w:val="00E7712C"/>
    <w:rsid w:val="00E907D0"/>
    <w:rsid w:val="00E9138F"/>
    <w:rsid w:val="00EA2752"/>
    <w:rsid w:val="00EA33A9"/>
    <w:rsid w:val="00EB63B8"/>
    <w:rsid w:val="00EC0BEA"/>
    <w:rsid w:val="00EE100D"/>
    <w:rsid w:val="00EE3936"/>
    <w:rsid w:val="00EE6D96"/>
    <w:rsid w:val="00EF28ED"/>
    <w:rsid w:val="00F103A3"/>
    <w:rsid w:val="00F1531D"/>
    <w:rsid w:val="00F21FED"/>
    <w:rsid w:val="00F50816"/>
    <w:rsid w:val="00F64CA1"/>
    <w:rsid w:val="00F7002C"/>
    <w:rsid w:val="00F75E81"/>
    <w:rsid w:val="00F87A97"/>
    <w:rsid w:val="00FC3445"/>
    <w:rsid w:val="00FD2E19"/>
    <w:rsid w:val="00FD37D0"/>
    <w:rsid w:val="00FD55B2"/>
    <w:rsid w:val="00FE3D57"/>
    <w:rsid w:val="00FF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289629E6"/>
  <w15:docId w15:val="{16A3A37E-7932-4312-A5D8-E9E8C429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0961"/>
    <w:rPr>
      <w:rFonts w:ascii="Arial" w:hAnsi="Arial" w:cs="Arial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F0961"/>
    <w:pPr>
      <w:keepNext/>
      <w:tabs>
        <w:tab w:val="left" w:pos="2880"/>
        <w:tab w:val="left" w:pos="4320"/>
      </w:tabs>
      <w:autoSpaceDE w:val="0"/>
      <w:autoSpaceDN w:val="0"/>
      <w:adjustRightInd w:val="0"/>
      <w:spacing w:line="240" w:lineRule="atLeast"/>
      <w:jc w:val="both"/>
      <w:outlineLvl w:val="0"/>
    </w:pPr>
    <w:rPr>
      <w:sz w:val="22"/>
      <w:szCs w:val="32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F0961"/>
    <w:rPr>
      <w:color w:val="0000FF"/>
      <w:u w:val="single"/>
    </w:rPr>
  </w:style>
  <w:style w:type="character" w:styleId="Strong">
    <w:name w:val="Strong"/>
    <w:basedOn w:val="DefaultParagraphFont"/>
    <w:qFormat/>
    <w:rsid w:val="003F0961"/>
    <w:rPr>
      <w:b/>
      <w:bCs/>
    </w:rPr>
  </w:style>
  <w:style w:type="paragraph" w:styleId="BodyText">
    <w:name w:val="Body Text"/>
    <w:basedOn w:val="Normal"/>
    <w:rsid w:val="003F0961"/>
    <w:pPr>
      <w:ind w:right="40"/>
      <w:jc w:val="both"/>
    </w:pPr>
    <w:rPr>
      <w:color w:val="000000"/>
      <w:sz w:val="22"/>
    </w:rPr>
  </w:style>
  <w:style w:type="paragraph" w:styleId="BodyText2">
    <w:name w:val="Body Text 2"/>
    <w:basedOn w:val="Normal"/>
    <w:rsid w:val="003F0961"/>
    <w:pPr>
      <w:tabs>
        <w:tab w:val="left" w:pos="2880"/>
        <w:tab w:val="left" w:pos="4320"/>
      </w:tabs>
      <w:autoSpaceDE w:val="0"/>
      <w:autoSpaceDN w:val="0"/>
      <w:adjustRightInd w:val="0"/>
      <w:spacing w:line="240" w:lineRule="atLeast"/>
    </w:pPr>
    <w:rPr>
      <w:sz w:val="22"/>
      <w:szCs w:val="28"/>
      <w:lang w:val="en-US"/>
    </w:rPr>
  </w:style>
  <w:style w:type="paragraph" w:styleId="BodyText3">
    <w:name w:val="Body Text 3"/>
    <w:basedOn w:val="Normal"/>
    <w:rsid w:val="003F0961"/>
    <w:pPr>
      <w:jc w:val="both"/>
    </w:pPr>
    <w:rPr>
      <w:sz w:val="22"/>
      <w:lang w:val="en-US"/>
    </w:rPr>
  </w:style>
  <w:style w:type="paragraph" w:styleId="BodyTextIndent">
    <w:name w:val="Body Text Indent"/>
    <w:basedOn w:val="Normal"/>
    <w:rsid w:val="003F0961"/>
    <w:pPr>
      <w:ind w:left="3700" w:hanging="3700"/>
      <w:jc w:val="both"/>
    </w:pPr>
    <w:rPr>
      <w:sz w:val="22"/>
      <w:lang w:val="en-US"/>
    </w:rPr>
  </w:style>
  <w:style w:type="paragraph" w:customStyle="1" w:styleId="Default">
    <w:name w:val="Default"/>
    <w:rsid w:val="00D655C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 w:eastAsia="en-GB"/>
    </w:rPr>
  </w:style>
  <w:style w:type="character" w:styleId="FollowedHyperlink">
    <w:name w:val="FollowedHyperlink"/>
    <w:basedOn w:val="DefaultParagraphFont"/>
    <w:rsid w:val="00B62257"/>
    <w:rPr>
      <w:color w:val="800080"/>
      <w:u w:val="single"/>
    </w:rPr>
  </w:style>
  <w:style w:type="table" w:styleId="TableGrid">
    <w:name w:val="Table Grid"/>
    <w:basedOn w:val="TableNormal"/>
    <w:rsid w:val="00FD3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tron.co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es@geotron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qwtc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INSTRUMENT OVERVIEW</vt:lpstr>
    </vt:vector>
  </TitlesOfParts>
  <Company/>
  <LinksUpToDate>false</LinksUpToDate>
  <CharactersWithSpaces>2464</CharactersWithSpaces>
  <SharedDoc>false</SharedDoc>
  <HLinks>
    <vt:vector size="24" baseType="variant">
      <vt:variant>
        <vt:i4>786523</vt:i4>
      </vt:variant>
      <vt:variant>
        <vt:i4>12</vt:i4>
      </vt:variant>
      <vt:variant>
        <vt:i4>0</vt:i4>
      </vt:variant>
      <vt:variant>
        <vt:i4>5</vt:i4>
      </vt:variant>
      <vt:variant>
        <vt:lpwstr>http://www.monexgeoscope.com.au/</vt:lpwstr>
      </vt:variant>
      <vt:variant>
        <vt:lpwstr/>
      </vt:variant>
      <vt:variant>
        <vt:i4>786523</vt:i4>
      </vt:variant>
      <vt:variant>
        <vt:i4>9</vt:i4>
      </vt:variant>
      <vt:variant>
        <vt:i4>0</vt:i4>
      </vt:variant>
      <vt:variant>
        <vt:i4>5</vt:i4>
      </vt:variant>
      <vt:variant>
        <vt:lpwstr>http://www.monexgeoscope.com.au/</vt:lpwstr>
      </vt:variant>
      <vt:variant>
        <vt:lpwstr/>
      </vt:variant>
      <vt:variant>
        <vt:i4>1245205</vt:i4>
      </vt:variant>
      <vt:variant>
        <vt:i4>6</vt:i4>
      </vt:variant>
      <vt:variant>
        <vt:i4>0</vt:i4>
      </vt:variant>
      <vt:variant>
        <vt:i4>5</vt:i4>
      </vt:variant>
      <vt:variant>
        <vt:lpwstr>http://www.geotron.co.za/</vt:lpwstr>
      </vt:variant>
      <vt:variant>
        <vt:lpwstr/>
      </vt:variant>
      <vt:variant>
        <vt:i4>3539019</vt:i4>
      </vt:variant>
      <vt:variant>
        <vt:i4>3</vt:i4>
      </vt:variant>
      <vt:variant>
        <vt:i4>0</vt:i4>
      </vt:variant>
      <vt:variant>
        <vt:i4>5</vt:i4>
      </vt:variant>
      <vt:variant>
        <vt:lpwstr>mailto:sales@geotron.co.za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 OVERVIEW</dc:title>
  <dc:creator>Ray van Rensburg</dc:creator>
  <cp:lastModifiedBy>Ray Van Rensburg</cp:lastModifiedBy>
  <cp:revision>2</cp:revision>
  <cp:lastPrinted>2022-11-28T07:47:00Z</cp:lastPrinted>
  <dcterms:created xsi:type="dcterms:W3CDTF">2026-02-02T11:24:00Z</dcterms:created>
  <dcterms:modified xsi:type="dcterms:W3CDTF">2026-02-02T11:24:00Z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817d26cd2a990c337dee7c93b9276c9a00aba56a1debce75703db42082dd1e1d</vt:lpwstr>
  </property>
</Properties>
</file>